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D0" w:rsidRDefault="00E10ED0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E10ED0" w:rsidRDefault="00E10ED0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E10ED0" w:rsidRPr="00A65951" w:rsidRDefault="00E10ED0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E10ED0" w:rsidRPr="00A65951" w:rsidRDefault="00E10ED0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E10ED0" w:rsidRPr="005D61F5" w:rsidRDefault="00E10ED0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E10ED0" w:rsidRPr="00A65951" w:rsidRDefault="00E10ED0" w:rsidP="008257D4">
      <w:pPr>
        <w:tabs>
          <w:tab w:val="left" w:pos="1080"/>
        </w:tabs>
        <w:rPr>
          <w:sz w:val="22"/>
          <w:szCs w:val="22"/>
        </w:rPr>
      </w:pPr>
    </w:p>
    <w:p w:rsidR="00E10ED0" w:rsidRPr="003026BC" w:rsidRDefault="00E10ED0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</w:t>
      </w:r>
      <w:bookmarkStart w:id="0" w:name="_Toc161118291"/>
      <w:r>
        <w:rPr>
          <w:b/>
          <w:sz w:val="22"/>
          <w:szCs w:val="22"/>
          <w:u w:val="single"/>
        </w:rPr>
        <w:t>1665-2020</w:t>
      </w:r>
    </w:p>
    <w:p w:rsidR="00E10ED0" w:rsidRPr="00A65951" w:rsidRDefault="00E10ED0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E10ED0" w:rsidRPr="00A65951" w:rsidRDefault="00E10ED0" w:rsidP="008257D4">
      <w:pPr>
        <w:rPr>
          <w:sz w:val="22"/>
          <w:szCs w:val="22"/>
        </w:rPr>
      </w:pPr>
    </w:p>
    <w:p w:rsidR="00E10ED0" w:rsidRPr="007E7C23" w:rsidRDefault="00E10ED0" w:rsidP="008257D4">
      <w:pPr>
        <w:pStyle w:val="Heading2"/>
        <w:numPr>
          <w:ilvl w:val="0"/>
          <w:numId w:val="0"/>
        </w:numPr>
        <w:jc w:val="center"/>
        <w:rPr>
          <w:sz w:val="28"/>
          <w:szCs w:val="28"/>
        </w:rPr>
      </w:pPr>
      <w:r w:rsidRPr="007E7C23">
        <w:rPr>
          <w:sz w:val="28"/>
          <w:szCs w:val="28"/>
        </w:rPr>
        <w:t>FORMULARZ OFERTOWY</w:t>
      </w:r>
    </w:p>
    <w:p w:rsidR="00E10ED0" w:rsidRPr="00BC3FE9" w:rsidRDefault="00E10ED0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E10ED0" w:rsidRPr="00D21A88" w:rsidRDefault="00E10ED0" w:rsidP="001B5507">
      <w:pPr>
        <w:pStyle w:val="List"/>
        <w:numPr>
          <w:ilvl w:val="1"/>
          <w:numId w:val="38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E10ED0" w:rsidRPr="00D21A88" w:rsidTr="000377AE">
        <w:trPr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10ED0" w:rsidRPr="000377AE" w:rsidRDefault="00E10ED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E10ED0" w:rsidRPr="000377AE" w:rsidRDefault="00E10ED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D21A88" w:rsidTr="000377AE">
        <w:trPr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10ED0" w:rsidRPr="000377AE" w:rsidRDefault="00E10ED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E10ED0" w:rsidRPr="000377AE" w:rsidRDefault="00E10ED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D21A88" w:rsidTr="000377AE">
        <w:trPr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10ED0" w:rsidRPr="000377AE" w:rsidRDefault="00E10ED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E10ED0" w:rsidRPr="000377AE" w:rsidRDefault="00E10ED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D21A88" w:rsidTr="000377AE">
        <w:trPr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10ED0" w:rsidRPr="000377AE" w:rsidRDefault="00E10ED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E10ED0" w:rsidRPr="000377AE" w:rsidRDefault="00E10ED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D21A88" w:rsidTr="000377AE">
        <w:trPr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10ED0" w:rsidRPr="000377AE" w:rsidRDefault="00E10ED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E10ED0" w:rsidRPr="000377AE" w:rsidRDefault="00E10ED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D21A88" w:rsidTr="000377AE">
        <w:trPr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10ED0" w:rsidRPr="000377AE" w:rsidRDefault="00E10ED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E10ED0" w:rsidRPr="000377AE" w:rsidRDefault="00E10ED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D21A88" w:rsidTr="000377AE">
        <w:trPr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10ED0" w:rsidRPr="000377AE" w:rsidRDefault="00E10ED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E10ED0" w:rsidRPr="000377AE" w:rsidRDefault="00E10ED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D21A88" w:rsidTr="000377AE">
        <w:trPr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10ED0" w:rsidRPr="000377AE" w:rsidRDefault="00E10ED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E10ED0" w:rsidRPr="000377AE" w:rsidRDefault="00E10ED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E10ED0" w:rsidRDefault="00E10ED0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E10ED0" w:rsidRPr="00D21A88" w:rsidRDefault="00E10ED0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E10ED0" w:rsidRPr="0072719B" w:rsidRDefault="00E10ED0" w:rsidP="001B5507">
      <w:pPr>
        <w:pStyle w:val="List"/>
        <w:numPr>
          <w:ilvl w:val="1"/>
          <w:numId w:val="38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>
        <w:rPr>
          <w:b/>
          <w:sz w:val="24"/>
          <w:szCs w:val="24"/>
        </w:rPr>
        <w:t xml:space="preserve"> </w:t>
      </w:r>
      <w:r w:rsidRPr="0023734F">
        <w:rPr>
          <w:b/>
          <w:sz w:val="24"/>
          <w:szCs w:val="24"/>
        </w:rPr>
        <w:t>Opracowanie dokumentacji projektowo-kosztorysowej niezbędnej do uzyskania decyzji o pozwoleniu na budowę dla „Adaptacji pomieszczeń na potrzeby Ogólnej Izby Przyjęć obejmującej częściową przebudowę kondygnacji parteru segmentu „A” w Wojewódzkim Szpitalu Specjalistycznym im. św. Rafała w Czerwonej Górze”</w:t>
      </w:r>
    </w:p>
    <w:p w:rsidR="00E10ED0" w:rsidRPr="00C72317" w:rsidRDefault="00E10ED0" w:rsidP="00810BF6">
      <w:pPr>
        <w:rPr>
          <w:b/>
          <w:bCs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E10ED0" w:rsidRPr="00D21A88" w:rsidTr="00253CBA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E10ED0" w:rsidRPr="000377AE" w:rsidRDefault="00E10ED0" w:rsidP="00270231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zamówienia:</w:t>
            </w:r>
          </w:p>
        </w:tc>
      </w:tr>
      <w:tr w:rsidR="00E10ED0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10ED0" w:rsidRPr="000377AE" w:rsidRDefault="00E10ED0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E10ED0" w:rsidRPr="000377AE" w:rsidRDefault="00E10ED0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10ED0" w:rsidRPr="000377AE" w:rsidRDefault="00E10ED0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E10ED0" w:rsidRPr="000377AE" w:rsidRDefault="00E10ED0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10ED0" w:rsidRPr="000377AE" w:rsidRDefault="00E10ED0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E10ED0" w:rsidRPr="000377AE" w:rsidRDefault="00E10ED0" w:rsidP="00270231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E10ED0" w:rsidRPr="000377AE" w:rsidRDefault="00E10ED0" w:rsidP="00270231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E10ED0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10ED0" w:rsidRPr="000377AE" w:rsidRDefault="00E10ED0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E10ED0" w:rsidRPr="000377AE" w:rsidRDefault="00E10ED0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10ED0" w:rsidRPr="000377AE" w:rsidRDefault="00E10ED0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E10ED0" w:rsidRPr="000377AE" w:rsidRDefault="00E10ED0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10ED0" w:rsidRPr="000377AE" w:rsidRDefault="00E10ED0" w:rsidP="001B5507">
            <w:pPr>
              <w:pStyle w:val="BodyText"/>
              <w:numPr>
                <w:ilvl w:val="0"/>
                <w:numId w:val="4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10ED0" w:rsidRPr="000377AE" w:rsidRDefault="00E10ED0" w:rsidP="00270231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E10ED0" w:rsidRPr="000377AE" w:rsidRDefault="00E10ED0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E10ED0" w:rsidRDefault="00E10ED0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E10ED0" w:rsidRDefault="00E10ED0" w:rsidP="000A7C70">
      <w:pPr>
        <w:pStyle w:val="List"/>
        <w:spacing w:after="120"/>
        <w:ind w:left="-36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10ED0" w:rsidRDefault="00E10ED0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E10ED0" w:rsidRDefault="00E10ED0" w:rsidP="001931D3">
      <w:pPr>
        <w:pStyle w:val="List"/>
        <w:spacing w:after="120"/>
        <w:ind w:left="-360" w:firstLine="0"/>
        <w:rPr>
          <w:sz w:val="22"/>
          <w:szCs w:val="22"/>
        </w:rPr>
      </w:pPr>
      <w:r>
        <w:rPr>
          <w:sz w:val="22"/>
          <w:szCs w:val="22"/>
        </w:rPr>
        <w:t xml:space="preserve">    W tym:</w:t>
      </w:r>
    </w:p>
    <w:tbl>
      <w:tblPr>
        <w:tblW w:w="9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552"/>
        <w:gridCol w:w="6551"/>
      </w:tblGrid>
      <w:tr w:rsidR="00E10ED0" w:rsidRPr="00934BE7" w:rsidTr="000C54E7">
        <w:trPr>
          <w:trHeight w:hRule="exact" w:val="567"/>
        </w:trPr>
        <w:tc>
          <w:tcPr>
            <w:tcW w:w="9850" w:type="dxa"/>
            <w:gridSpan w:val="3"/>
            <w:vAlign w:val="center"/>
          </w:tcPr>
          <w:p w:rsidR="00E10ED0" w:rsidRPr="000C54E7" w:rsidRDefault="00E10ED0" w:rsidP="00A22AA8">
            <w:pPr>
              <w:pStyle w:val="BodyText"/>
              <w:rPr>
                <w:i/>
                <w:sz w:val="22"/>
                <w:szCs w:val="22"/>
              </w:rPr>
            </w:pPr>
            <w:r w:rsidRPr="000C54E7">
              <w:rPr>
                <w:i/>
                <w:sz w:val="22"/>
                <w:szCs w:val="22"/>
              </w:rPr>
              <w:t xml:space="preserve">wykonanie dokumentacji projektowo- kosztorysowej wraz z </w:t>
            </w:r>
            <w:r>
              <w:rPr>
                <w:i/>
                <w:sz w:val="22"/>
                <w:szCs w:val="22"/>
              </w:rPr>
              <w:t>przeniesieniem autorskich praw majątkowych na Zamawiającego.</w:t>
            </w:r>
            <w:r w:rsidRPr="000C54E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10ED0" w:rsidRPr="00FC6DFD" w:rsidTr="000C54E7">
        <w:trPr>
          <w:trHeight w:hRule="exact" w:val="567"/>
        </w:trPr>
        <w:tc>
          <w:tcPr>
            <w:tcW w:w="747" w:type="dxa"/>
            <w:vAlign w:val="center"/>
          </w:tcPr>
          <w:p w:rsidR="00E10ED0" w:rsidRPr="000C54E7" w:rsidRDefault="00E10ED0" w:rsidP="000C54E7">
            <w:pPr>
              <w:pStyle w:val="BodyText"/>
              <w:numPr>
                <w:ilvl w:val="0"/>
                <w:numId w:val="45"/>
              </w:numPr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ED0" w:rsidRPr="000C54E7" w:rsidRDefault="00E10ED0" w:rsidP="000C54E7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C54E7">
              <w:rPr>
                <w:b/>
                <w:sz w:val="22"/>
                <w:szCs w:val="22"/>
              </w:rPr>
              <w:t>Wartość netto:</w:t>
            </w:r>
          </w:p>
        </w:tc>
        <w:tc>
          <w:tcPr>
            <w:tcW w:w="6551" w:type="dxa"/>
            <w:vAlign w:val="center"/>
          </w:tcPr>
          <w:p w:rsidR="00E10ED0" w:rsidRPr="000C54E7" w:rsidRDefault="00E10ED0" w:rsidP="00A22AA8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FC6DFD" w:rsidTr="000C54E7">
        <w:trPr>
          <w:trHeight w:hRule="exact" w:val="567"/>
        </w:trPr>
        <w:tc>
          <w:tcPr>
            <w:tcW w:w="747" w:type="dxa"/>
            <w:vAlign w:val="center"/>
          </w:tcPr>
          <w:p w:rsidR="00E10ED0" w:rsidRPr="000C54E7" w:rsidRDefault="00E10ED0" w:rsidP="000C54E7">
            <w:pPr>
              <w:pStyle w:val="BodyText"/>
              <w:numPr>
                <w:ilvl w:val="0"/>
                <w:numId w:val="45"/>
              </w:numPr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ED0" w:rsidRPr="000C54E7" w:rsidRDefault="00E10ED0" w:rsidP="000C54E7">
            <w:pPr>
              <w:pStyle w:val="BodyText"/>
              <w:spacing w:before="120" w:after="120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C54E7">
              <w:rPr>
                <w:b/>
                <w:sz w:val="22"/>
                <w:szCs w:val="22"/>
              </w:rPr>
              <w:t>Wartość brutto:</w:t>
            </w:r>
          </w:p>
        </w:tc>
        <w:tc>
          <w:tcPr>
            <w:tcW w:w="6551" w:type="dxa"/>
            <w:vAlign w:val="center"/>
          </w:tcPr>
          <w:p w:rsidR="00E10ED0" w:rsidRPr="000C54E7" w:rsidRDefault="00E10ED0" w:rsidP="00A22AA8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934BE7" w:rsidTr="000C54E7">
        <w:trPr>
          <w:trHeight w:hRule="exact" w:val="567"/>
        </w:trPr>
        <w:tc>
          <w:tcPr>
            <w:tcW w:w="9850" w:type="dxa"/>
            <w:gridSpan w:val="3"/>
            <w:vAlign w:val="center"/>
          </w:tcPr>
          <w:p w:rsidR="00E10ED0" w:rsidRPr="000C54E7" w:rsidRDefault="00E10ED0" w:rsidP="00A22AA8">
            <w:pPr>
              <w:pStyle w:val="BodyText"/>
              <w:rPr>
                <w:i/>
                <w:sz w:val="22"/>
                <w:szCs w:val="22"/>
              </w:rPr>
            </w:pPr>
            <w:r w:rsidRPr="000C54E7">
              <w:rPr>
                <w:i/>
                <w:sz w:val="22"/>
                <w:szCs w:val="22"/>
              </w:rPr>
              <w:t>Pełnienie nadzoru autorskiego przez cały okres trwania umowy na roboty budowlane</w:t>
            </w:r>
          </w:p>
        </w:tc>
      </w:tr>
      <w:tr w:rsidR="00E10ED0" w:rsidRPr="00FC6DFD" w:rsidTr="000C54E7">
        <w:trPr>
          <w:trHeight w:hRule="exact" w:val="567"/>
        </w:trPr>
        <w:tc>
          <w:tcPr>
            <w:tcW w:w="747" w:type="dxa"/>
            <w:vAlign w:val="center"/>
          </w:tcPr>
          <w:p w:rsidR="00E10ED0" w:rsidRPr="000C54E7" w:rsidRDefault="00E10ED0" w:rsidP="000C54E7">
            <w:pPr>
              <w:pStyle w:val="BodyText"/>
              <w:numPr>
                <w:ilvl w:val="0"/>
                <w:numId w:val="46"/>
              </w:numPr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ED0" w:rsidRPr="000C54E7" w:rsidRDefault="00E10ED0" w:rsidP="000C54E7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C54E7">
              <w:rPr>
                <w:b/>
                <w:sz w:val="22"/>
                <w:szCs w:val="22"/>
              </w:rPr>
              <w:t>Wartość netto:</w:t>
            </w:r>
          </w:p>
        </w:tc>
        <w:tc>
          <w:tcPr>
            <w:tcW w:w="6551" w:type="dxa"/>
            <w:vAlign w:val="center"/>
          </w:tcPr>
          <w:p w:rsidR="00E10ED0" w:rsidRPr="000C54E7" w:rsidRDefault="00E10ED0" w:rsidP="00A22AA8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E10ED0" w:rsidRPr="00FC6DFD" w:rsidTr="000C54E7">
        <w:trPr>
          <w:trHeight w:hRule="exact" w:val="567"/>
        </w:trPr>
        <w:tc>
          <w:tcPr>
            <w:tcW w:w="747" w:type="dxa"/>
            <w:vAlign w:val="center"/>
          </w:tcPr>
          <w:p w:rsidR="00E10ED0" w:rsidRPr="000C54E7" w:rsidRDefault="00E10ED0" w:rsidP="000C54E7">
            <w:pPr>
              <w:pStyle w:val="BodyText"/>
              <w:numPr>
                <w:ilvl w:val="0"/>
                <w:numId w:val="46"/>
              </w:numPr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ED0" w:rsidRPr="000C54E7" w:rsidRDefault="00E10ED0" w:rsidP="000C54E7">
            <w:pPr>
              <w:pStyle w:val="BodyText"/>
              <w:spacing w:before="120" w:after="120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C54E7">
              <w:rPr>
                <w:b/>
                <w:sz w:val="22"/>
                <w:szCs w:val="22"/>
              </w:rPr>
              <w:t>Wartość brutto:</w:t>
            </w:r>
          </w:p>
        </w:tc>
        <w:tc>
          <w:tcPr>
            <w:tcW w:w="6551" w:type="dxa"/>
            <w:vAlign w:val="center"/>
          </w:tcPr>
          <w:p w:rsidR="00E10ED0" w:rsidRPr="000C54E7" w:rsidRDefault="00E10ED0" w:rsidP="00A22AA8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E10ED0" w:rsidRDefault="00E10ED0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E10ED0" w:rsidRPr="0010295E" w:rsidRDefault="00E10ED0" w:rsidP="001B5507">
      <w:pPr>
        <w:pStyle w:val="List"/>
        <w:numPr>
          <w:ilvl w:val="1"/>
          <w:numId w:val="38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E10ED0" w:rsidRDefault="00E10ED0" w:rsidP="001B5507">
      <w:pPr>
        <w:pStyle w:val="List2"/>
        <w:numPr>
          <w:ilvl w:val="0"/>
          <w:numId w:val="3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E10ED0" w:rsidRPr="0010295E" w:rsidRDefault="00E10ED0" w:rsidP="001B5507">
      <w:pPr>
        <w:pStyle w:val="List2"/>
        <w:numPr>
          <w:ilvl w:val="0"/>
          <w:numId w:val="3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</w:t>
      </w: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</w:t>
      </w:r>
    </w:p>
    <w:p w:rsidR="00E10ED0" w:rsidRPr="0010295E" w:rsidRDefault="00E10ED0" w:rsidP="001405CC">
      <w:pPr>
        <w:pStyle w:val="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E10ED0" w:rsidRPr="0010295E" w:rsidRDefault="00E10ED0" w:rsidP="001B5507">
      <w:pPr>
        <w:pStyle w:val="List2"/>
        <w:numPr>
          <w:ilvl w:val="0"/>
          <w:numId w:val="3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 przypadku wybrania naszej oferty jako najkorzystniejszej zobowiązujemy się do podpisania umowy na warunkach zawartych w</w:t>
      </w:r>
      <w:r>
        <w:rPr>
          <w:sz w:val="22"/>
          <w:szCs w:val="22"/>
        </w:rPr>
        <w:t>e wzorze umowy stanowiącym załącznik do niniejszego postępowania</w:t>
      </w:r>
      <w:r w:rsidRPr="0010295E">
        <w:rPr>
          <w:sz w:val="22"/>
          <w:szCs w:val="22"/>
        </w:rPr>
        <w:t>, w miejscu i terminie wskazanym przez Zamawiającego.</w:t>
      </w:r>
    </w:p>
    <w:p w:rsidR="00E10ED0" w:rsidRPr="003026BC" w:rsidRDefault="00E10ED0" w:rsidP="001B5507">
      <w:pPr>
        <w:pStyle w:val="List2"/>
        <w:numPr>
          <w:ilvl w:val="0"/>
          <w:numId w:val="39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E10ED0" w:rsidRDefault="00E10ED0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E10ED0" w:rsidRPr="0010295E" w:rsidRDefault="00E10ED0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upoważnia: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E10ED0" w:rsidRPr="0010295E" w:rsidRDefault="00E10ED0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E10ED0" w:rsidRPr="0010295E" w:rsidRDefault="00E10ED0" w:rsidP="001B5507">
      <w:pPr>
        <w:pStyle w:val="List2"/>
        <w:numPr>
          <w:ilvl w:val="0"/>
          <w:numId w:val="39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E10ED0" w:rsidRPr="0010295E" w:rsidRDefault="00E10ED0" w:rsidP="001A413F">
      <w:pPr>
        <w:pStyle w:val="List"/>
        <w:numPr>
          <w:ilvl w:val="0"/>
          <w:numId w:val="39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E10ED0" w:rsidRPr="00D21A88" w:rsidRDefault="00E10ED0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E10ED0" w:rsidRPr="00D03FC5" w:rsidRDefault="00E10ED0" w:rsidP="00D03FC5">
      <w:pPr>
        <w:pStyle w:val="List"/>
        <w:numPr>
          <w:ilvl w:val="1"/>
          <w:numId w:val="38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D03FC5">
        <w:rPr>
          <w:b/>
          <w:sz w:val="22"/>
          <w:szCs w:val="22"/>
        </w:rPr>
        <w:t>Oświadczenie Wykonawcy</w:t>
      </w:r>
      <w:r w:rsidRPr="00D03FC5">
        <w:rPr>
          <w:sz w:val="22"/>
          <w:szCs w:val="22"/>
        </w:rPr>
        <w:t xml:space="preserve"> w zakresie wypełnienia obowiązków informacyjnych przewidzianych w  art. 13 lub 14 RODO:</w:t>
      </w:r>
    </w:p>
    <w:p w:rsidR="00E10ED0" w:rsidRPr="00D03FC5" w:rsidRDefault="00E10ED0" w:rsidP="00D03FC5">
      <w:pPr>
        <w:pStyle w:val="List"/>
        <w:spacing w:line="360" w:lineRule="auto"/>
        <w:ind w:left="0" w:firstLine="0"/>
        <w:jc w:val="both"/>
        <w:rPr>
          <w:i/>
          <w:sz w:val="22"/>
          <w:szCs w:val="22"/>
        </w:rPr>
      </w:pPr>
      <w:r w:rsidRPr="00D03FC5">
        <w:rPr>
          <w:i/>
          <w:color w:val="000000"/>
          <w:sz w:val="22"/>
          <w:szCs w:val="22"/>
          <w:lang w:eastAsia="pl-PL"/>
        </w:rPr>
        <w:t>„Oświadczam, że wypełniłem obowiązki informacyjne przewidziane w art. 13 lub art. 14 RODO</w:t>
      </w:r>
      <w:r w:rsidRPr="00D03FC5">
        <w:rPr>
          <w:i/>
          <w:color w:val="000000"/>
          <w:sz w:val="22"/>
          <w:szCs w:val="22"/>
          <w:vertAlign w:val="superscript"/>
          <w:lang w:eastAsia="pl-PL"/>
        </w:rPr>
        <w:t>1)</w:t>
      </w:r>
      <w:r w:rsidRPr="00D03FC5">
        <w:rPr>
          <w:i/>
          <w:color w:val="000000"/>
          <w:sz w:val="22"/>
          <w:szCs w:val="22"/>
          <w:lang w:eastAsia="pl-PL"/>
        </w:rPr>
        <w:t xml:space="preserve"> wobec osób fizycznych, </w:t>
      </w:r>
      <w:r w:rsidRPr="00D03FC5">
        <w:rPr>
          <w:i/>
          <w:sz w:val="22"/>
          <w:szCs w:val="22"/>
          <w:lang w:eastAsia="pl-PL"/>
        </w:rPr>
        <w:t>od których dane osobowe bezpośrednio lub pośrednio pozyskałem</w:t>
      </w:r>
      <w:r w:rsidRPr="00D03FC5">
        <w:rPr>
          <w:i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D03FC5">
        <w:rPr>
          <w:i/>
          <w:sz w:val="22"/>
          <w:szCs w:val="22"/>
          <w:lang w:eastAsia="pl-PL"/>
        </w:rPr>
        <w:t>.</w:t>
      </w:r>
      <w:r w:rsidRPr="00D03FC5">
        <w:rPr>
          <w:b/>
          <w:i/>
          <w:color w:val="FF0000"/>
          <w:sz w:val="22"/>
          <w:szCs w:val="22"/>
          <w:lang w:eastAsia="pl-PL"/>
        </w:rPr>
        <w:t>***</w:t>
      </w:r>
    </w:p>
    <w:p w:rsidR="00E10ED0" w:rsidRPr="00337F21" w:rsidRDefault="00E10ED0" w:rsidP="00D03FC5">
      <w:pPr>
        <w:overflowPunct w:val="0"/>
        <w:autoSpaceDE w:val="0"/>
        <w:autoSpaceDN w:val="0"/>
        <w:adjustRightInd w:val="0"/>
        <w:jc w:val="both"/>
        <w:rPr>
          <w:color w:val="FF0000"/>
          <w:sz w:val="18"/>
          <w:szCs w:val="18"/>
          <w:lang w:eastAsia="en-GB"/>
        </w:rPr>
      </w:pPr>
      <w:r w:rsidRPr="00337F21">
        <w:rPr>
          <w:b/>
          <w:color w:val="FF0000"/>
          <w:sz w:val="18"/>
          <w:szCs w:val="18"/>
          <w:lang w:eastAsia="pl-PL"/>
        </w:rPr>
        <w:t>***</w:t>
      </w:r>
      <w:r w:rsidRPr="00337F21">
        <w:rPr>
          <w:color w:val="FF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Pr="00337F21">
        <w:rPr>
          <w:b/>
          <w:color w:val="FF0000"/>
          <w:sz w:val="18"/>
          <w:szCs w:val="18"/>
          <w:lang w:eastAsia="pl-PL"/>
        </w:rPr>
        <w:t>przekreśla treść oświadczenia</w:t>
      </w:r>
      <w:r w:rsidRPr="00337F21">
        <w:rPr>
          <w:color w:val="FF0000"/>
          <w:sz w:val="18"/>
          <w:szCs w:val="18"/>
          <w:lang w:eastAsia="pl-PL"/>
        </w:rPr>
        <w:t>.</w:t>
      </w:r>
    </w:p>
    <w:p w:rsidR="00E10ED0" w:rsidRPr="00337F21" w:rsidRDefault="00E10ED0" w:rsidP="00D03FC5">
      <w:pPr>
        <w:pStyle w:val="List"/>
        <w:spacing w:line="360" w:lineRule="auto"/>
        <w:ind w:left="-360" w:firstLine="0"/>
        <w:jc w:val="both"/>
        <w:rPr>
          <w:sz w:val="18"/>
          <w:szCs w:val="18"/>
        </w:rPr>
      </w:pPr>
    </w:p>
    <w:p w:rsidR="00E10ED0" w:rsidRPr="00D03FC5" w:rsidRDefault="00E10ED0" w:rsidP="00D03FC5">
      <w:pPr>
        <w:pStyle w:val="List"/>
        <w:numPr>
          <w:ilvl w:val="1"/>
          <w:numId w:val="38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D03FC5">
        <w:rPr>
          <w:sz w:val="22"/>
          <w:szCs w:val="22"/>
        </w:rPr>
        <w:t>Integralną część niniejszej oferty jako załączniki stanowią poniższe oświadczenia i dokumenty:</w:t>
      </w:r>
    </w:p>
    <w:p w:rsidR="00E10ED0" w:rsidRPr="00D03FC5" w:rsidRDefault="00E10ED0" w:rsidP="00D03FC5">
      <w:pPr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………………………………..…..</w:t>
      </w:r>
    </w:p>
    <w:p w:rsidR="00E10ED0" w:rsidRDefault="00E10ED0" w:rsidP="00D03FC5">
      <w:pPr>
        <w:numPr>
          <w:ilvl w:val="0"/>
          <w:numId w:val="4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E10ED0" w:rsidRPr="00D03FC5" w:rsidRDefault="00E10ED0" w:rsidP="00D03FC5">
      <w:pPr>
        <w:numPr>
          <w:ilvl w:val="0"/>
          <w:numId w:val="4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E10ED0" w:rsidRPr="00337F21" w:rsidRDefault="00E10ED0" w:rsidP="00D03FC5">
      <w:pPr>
        <w:spacing w:line="360" w:lineRule="auto"/>
        <w:ind w:left="60"/>
        <w:rPr>
          <w:sz w:val="18"/>
          <w:szCs w:val="18"/>
        </w:rPr>
      </w:pPr>
    </w:p>
    <w:p w:rsidR="00E10ED0" w:rsidRPr="00337F21" w:rsidRDefault="00E10ED0" w:rsidP="00D03FC5">
      <w:pPr>
        <w:pStyle w:val="List2"/>
        <w:ind w:left="0" w:firstLine="0"/>
        <w:rPr>
          <w:sz w:val="18"/>
          <w:szCs w:val="18"/>
        </w:rPr>
      </w:pPr>
    </w:p>
    <w:p w:rsidR="00E10ED0" w:rsidRPr="00337F21" w:rsidRDefault="00E10ED0" w:rsidP="00D03FC5">
      <w:pPr>
        <w:pStyle w:val="BodyText"/>
        <w:rPr>
          <w:sz w:val="18"/>
          <w:szCs w:val="18"/>
        </w:rPr>
      </w:pPr>
      <w:r w:rsidRPr="00337F21">
        <w:rPr>
          <w:sz w:val="18"/>
          <w:szCs w:val="18"/>
        </w:rPr>
        <w:t xml:space="preserve">OFERTA z załącznikami zawiera łącznie: …...... ponumerowanych i parafowanych stron. </w:t>
      </w:r>
    </w:p>
    <w:p w:rsidR="00E10ED0" w:rsidRPr="00A65951" w:rsidRDefault="00E10ED0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E10ED0" w:rsidRDefault="00E10ED0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E10ED0" w:rsidRDefault="00E10ED0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E10ED0" w:rsidRDefault="00E10ED0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E10ED0" w:rsidRPr="00A65951" w:rsidRDefault="00E10ED0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E10ED0" w:rsidRPr="00877BE5" w:rsidRDefault="00E10ED0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E10ED0" w:rsidRPr="00877BE5" w:rsidRDefault="00E10ED0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E10ED0" w:rsidRPr="00A65951" w:rsidRDefault="00E10ED0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E10ED0" w:rsidRPr="00A65951" w:rsidRDefault="00E10ED0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E10ED0" w:rsidRPr="00A65951" w:rsidRDefault="00E10ED0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E10ED0" w:rsidRPr="00A65951" w:rsidRDefault="00E10ED0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E10ED0" w:rsidRDefault="00E10ED0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E10ED0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D0" w:rsidRDefault="00E10ED0" w:rsidP="00A65951">
      <w:pPr>
        <w:pStyle w:val="List2"/>
      </w:pPr>
      <w:r>
        <w:separator/>
      </w:r>
    </w:p>
  </w:endnote>
  <w:endnote w:type="continuationSeparator" w:id="0">
    <w:p w:rsidR="00E10ED0" w:rsidRDefault="00E10ED0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D0" w:rsidRPr="00F82802" w:rsidRDefault="00E10ED0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D0" w:rsidRDefault="00E10ED0" w:rsidP="00A65951">
      <w:pPr>
        <w:pStyle w:val="List2"/>
      </w:pPr>
      <w:r>
        <w:separator/>
      </w:r>
    </w:p>
  </w:footnote>
  <w:footnote w:type="continuationSeparator" w:id="0">
    <w:p w:rsidR="00E10ED0" w:rsidRDefault="00E10ED0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D0" w:rsidRPr="000A7C70" w:rsidRDefault="00E10ED0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32F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02F29"/>
    <w:multiLevelType w:val="hybridMultilevel"/>
    <w:tmpl w:val="119ABD32"/>
    <w:lvl w:ilvl="0" w:tplc="D83867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77E23"/>
    <w:multiLevelType w:val="hybridMultilevel"/>
    <w:tmpl w:val="BFFA5AB8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30BA1864"/>
    <w:multiLevelType w:val="hybridMultilevel"/>
    <w:tmpl w:val="C5DAEEAA"/>
    <w:lvl w:ilvl="0" w:tplc="5C6CF94E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EFD7FB1"/>
    <w:multiLevelType w:val="hybridMultilevel"/>
    <w:tmpl w:val="208CDD7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077A75"/>
    <w:multiLevelType w:val="hybridMultilevel"/>
    <w:tmpl w:val="79BA42C0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1">
    <w:nsid w:val="5EBC1E50"/>
    <w:multiLevelType w:val="hybridMultilevel"/>
    <w:tmpl w:val="34DE7A8C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2">
    <w:nsid w:val="6601759E"/>
    <w:multiLevelType w:val="hybridMultilevel"/>
    <w:tmpl w:val="DBDC08C4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3"/>
  </w:num>
  <w:num w:numId="39">
    <w:abstractNumId w:val="8"/>
  </w:num>
  <w:num w:numId="40">
    <w:abstractNumId w:val="7"/>
  </w:num>
  <w:num w:numId="41">
    <w:abstractNumId w:val="1"/>
  </w:num>
  <w:num w:numId="42">
    <w:abstractNumId w:val="5"/>
  </w:num>
  <w:num w:numId="43">
    <w:abstractNumId w:val="9"/>
  </w:num>
  <w:num w:numId="44">
    <w:abstractNumId w:val="2"/>
  </w:num>
  <w:num w:numId="45">
    <w:abstractNumId w:val="4"/>
  </w:num>
  <w:num w:numId="46">
    <w:abstractNumId w:val="12"/>
  </w:num>
  <w:num w:numId="47">
    <w:abstractNumId w:val="10"/>
  </w:num>
  <w:num w:numId="48">
    <w:abstractNumId w:val="6"/>
  </w:num>
  <w:num w:numId="49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1744C"/>
    <w:rsid w:val="0002005B"/>
    <w:rsid w:val="0003578F"/>
    <w:rsid w:val="00036A02"/>
    <w:rsid w:val="000377AE"/>
    <w:rsid w:val="000425E8"/>
    <w:rsid w:val="00044BA2"/>
    <w:rsid w:val="00061237"/>
    <w:rsid w:val="00061884"/>
    <w:rsid w:val="0007138D"/>
    <w:rsid w:val="0007314E"/>
    <w:rsid w:val="00081436"/>
    <w:rsid w:val="000A3D17"/>
    <w:rsid w:val="000A3DED"/>
    <w:rsid w:val="000A7C70"/>
    <w:rsid w:val="000C4F32"/>
    <w:rsid w:val="000C54E7"/>
    <w:rsid w:val="000D7B08"/>
    <w:rsid w:val="0010295E"/>
    <w:rsid w:val="0011025D"/>
    <w:rsid w:val="0011686A"/>
    <w:rsid w:val="00122B4C"/>
    <w:rsid w:val="00127C21"/>
    <w:rsid w:val="00133194"/>
    <w:rsid w:val="001350B2"/>
    <w:rsid w:val="00135E9C"/>
    <w:rsid w:val="00136EC8"/>
    <w:rsid w:val="001405CC"/>
    <w:rsid w:val="00142317"/>
    <w:rsid w:val="00145E6E"/>
    <w:rsid w:val="00147D07"/>
    <w:rsid w:val="001572D6"/>
    <w:rsid w:val="0016593A"/>
    <w:rsid w:val="00165B08"/>
    <w:rsid w:val="0017615F"/>
    <w:rsid w:val="00180F50"/>
    <w:rsid w:val="00185980"/>
    <w:rsid w:val="001931D3"/>
    <w:rsid w:val="001A3D8A"/>
    <w:rsid w:val="001A413F"/>
    <w:rsid w:val="001A5E6E"/>
    <w:rsid w:val="001A6009"/>
    <w:rsid w:val="001B5507"/>
    <w:rsid w:val="001B6E1D"/>
    <w:rsid w:val="001C2CCB"/>
    <w:rsid w:val="001C459D"/>
    <w:rsid w:val="001D4EDC"/>
    <w:rsid w:val="001D55F1"/>
    <w:rsid w:val="001D7C51"/>
    <w:rsid w:val="001E1ED2"/>
    <w:rsid w:val="001E7230"/>
    <w:rsid w:val="001F09AC"/>
    <w:rsid w:val="00214426"/>
    <w:rsid w:val="00215885"/>
    <w:rsid w:val="00230DCE"/>
    <w:rsid w:val="00233CDA"/>
    <w:rsid w:val="0023631C"/>
    <w:rsid w:val="0023734F"/>
    <w:rsid w:val="00246594"/>
    <w:rsid w:val="00251119"/>
    <w:rsid w:val="00253627"/>
    <w:rsid w:val="00253CBA"/>
    <w:rsid w:val="00255485"/>
    <w:rsid w:val="002615D1"/>
    <w:rsid w:val="00261FA2"/>
    <w:rsid w:val="0026373B"/>
    <w:rsid w:val="00270231"/>
    <w:rsid w:val="00272387"/>
    <w:rsid w:val="00272E6C"/>
    <w:rsid w:val="002762BB"/>
    <w:rsid w:val="00280A46"/>
    <w:rsid w:val="00281028"/>
    <w:rsid w:val="00283E9F"/>
    <w:rsid w:val="00285900"/>
    <w:rsid w:val="00296C61"/>
    <w:rsid w:val="002A7ABE"/>
    <w:rsid w:val="002B4991"/>
    <w:rsid w:val="002D5406"/>
    <w:rsid w:val="002E6541"/>
    <w:rsid w:val="002F2EF7"/>
    <w:rsid w:val="00301019"/>
    <w:rsid w:val="003026BC"/>
    <w:rsid w:val="00321D7D"/>
    <w:rsid w:val="00323FEB"/>
    <w:rsid w:val="003275DC"/>
    <w:rsid w:val="00337F21"/>
    <w:rsid w:val="0034140D"/>
    <w:rsid w:val="00345438"/>
    <w:rsid w:val="003461A4"/>
    <w:rsid w:val="00360694"/>
    <w:rsid w:val="003661D5"/>
    <w:rsid w:val="003761D7"/>
    <w:rsid w:val="0037690F"/>
    <w:rsid w:val="00380C11"/>
    <w:rsid w:val="003A0891"/>
    <w:rsid w:val="003B453F"/>
    <w:rsid w:val="003C07F9"/>
    <w:rsid w:val="003C33B7"/>
    <w:rsid w:val="003C6055"/>
    <w:rsid w:val="003D183B"/>
    <w:rsid w:val="003E37B7"/>
    <w:rsid w:val="003E58B1"/>
    <w:rsid w:val="003F144B"/>
    <w:rsid w:val="003F3C5D"/>
    <w:rsid w:val="0040011E"/>
    <w:rsid w:val="00400C24"/>
    <w:rsid w:val="004026C9"/>
    <w:rsid w:val="00407580"/>
    <w:rsid w:val="00412F4B"/>
    <w:rsid w:val="00415AAD"/>
    <w:rsid w:val="00420B2F"/>
    <w:rsid w:val="00422A17"/>
    <w:rsid w:val="00425FB1"/>
    <w:rsid w:val="0043258D"/>
    <w:rsid w:val="004438B8"/>
    <w:rsid w:val="004731F9"/>
    <w:rsid w:val="00480C86"/>
    <w:rsid w:val="0049024E"/>
    <w:rsid w:val="004962E1"/>
    <w:rsid w:val="00497978"/>
    <w:rsid w:val="004C4672"/>
    <w:rsid w:val="004F16AA"/>
    <w:rsid w:val="00500BEB"/>
    <w:rsid w:val="005023F0"/>
    <w:rsid w:val="00505EE5"/>
    <w:rsid w:val="005064B9"/>
    <w:rsid w:val="005125E7"/>
    <w:rsid w:val="0051435E"/>
    <w:rsid w:val="00515330"/>
    <w:rsid w:val="00517344"/>
    <w:rsid w:val="00521E9C"/>
    <w:rsid w:val="00531725"/>
    <w:rsid w:val="00540F5B"/>
    <w:rsid w:val="00550640"/>
    <w:rsid w:val="005523F5"/>
    <w:rsid w:val="00554AC6"/>
    <w:rsid w:val="00555513"/>
    <w:rsid w:val="0055634A"/>
    <w:rsid w:val="005624E1"/>
    <w:rsid w:val="005740CC"/>
    <w:rsid w:val="00575421"/>
    <w:rsid w:val="00591F82"/>
    <w:rsid w:val="00592202"/>
    <w:rsid w:val="005C1A6E"/>
    <w:rsid w:val="005D61F5"/>
    <w:rsid w:val="005F4248"/>
    <w:rsid w:val="00601F78"/>
    <w:rsid w:val="00625096"/>
    <w:rsid w:val="00625D5D"/>
    <w:rsid w:val="006272CB"/>
    <w:rsid w:val="00633B5D"/>
    <w:rsid w:val="00643C36"/>
    <w:rsid w:val="00651BFF"/>
    <w:rsid w:val="00654BBE"/>
    <w:rsid w:val="00655FFE"/>
    <w:rsid w:val="0066199A"/>
    <w:rsid w:val="00663256"/>
    <w:rsid w:val="0067650C"/>
    <w:rsid w:val="00682656"/>
    <w:rsid w:val="0068494B"/>
    <w:rsid w:val="006A0CB4"/>
    <w:rsid w:val="006A5354"/>
    <w:rsid w:val="006A704B"/>
    <w:rsid w:val="006B1EC9"/>
    <w:rsid w:val="006B530E"/>
    <w:rsid w:val="006B737F"/>
    <w:rsid w:val="006E2658"/>
    <w:rsid w:val="006E5C7D"/>
    <w:rsid w:val="006F1347"/>
    <w:rsid w:val="006F4C82"/>
    <w:rsid w:val="006F4EAF"/>
    <w:rsid w:val="006F651C"/>
    <w:rsid w:val="006F6CCD"/>
    <w:rsid w:val="00716130"/>
    <w:rsid w:val="0071661B"/>
    <w:rsid w:val="0072719B"/>
    <w:rsid w:val="00750A2D"/>
    <w:rsid w:val="007554C2"/>
    <w:rsid w:val="00755AEC"/>
    <w:rsid w:val="007627EE"/>
    <w:rsid w:val="007802E1"/>
    <w:rsid w:val="00784236"/>
    <w:rsid w:val="0079215D"/>
    <w:rsid w:val="00796F5E"/>
    <w:rsid w:val="007A2F20"/>
    <w:rsid w:val="007C4A15"/>
    <w:rsid w:val="007E026A"/>
    <w:rsid w:val="007E2027"/>
    <w:rsid w:val="007E7C23"/>
    <w:rsid w:val="008013A0"/>
    <w:rsid w:val="008061B2"/>
    <w:rsid w:val="00810BF6"/>
    <w:rsid w:val="00810DEE"/>
    <w:rsid w:val="00822C90"/>
    <w:rsid w:val="00824656"/>
    <w:rsid w:val="008257D4"/>
    <w:rsid w:val="00836164"/>
    <w:rsid w:val="008470BE"/>
    <w:rsid w:val="0085020F"/>
    <w:rsid w:val="00855CBA"/>
    <w:rsid w:val="008576D3"/>
    <w:rsid w:val="00870CA8"/>
    <w:rsid w:val="0087327D"/>
    <w:rsid w:val="00873AA6"/>
    <w:rsid w:val="008747DD"/>
    <w:rsid w:val="00877BE5"/>
    <w:rsid w:val="00891FBA"/>
    <w:rsid w:val="008A5740"/>
    <w:rsid w:val="008C0683"/>
    <w:rsid w:val="008D039D"/>
    <w:rsid w:val="008E177E"/>
    <w:rsid w:val="008E677D"/>
    <w:rsid w:val="008E6DD1"/>
    <w:rsid w:val="00901FB3"/>
    <w:rsid w:val="00911634"/>
    <w:rsid w:val="00911EAA"/>
    <w:rsid w:val="00915209"/>
    <w:rsid w:val="00917776"/>
    <w:rsid w:val="00934BE7"/>
    <w:rsid w:val="009355A2"/>
    <w:rsid w:val="00936B23"/>
    <w:rsid w:val="0094542C"/>
    <w:rsid w:val="00951030"/>
    <w:rsid w:val="00952F31"/>
    <w:rsid w:val="00955EB2"/>
    <w:rsid w:val="009573F2"/>
    <w:rsid w:val="00957C9E"/>
    <w:rsid w:val="00967A75"/>
    <w:rsid w:val="0097339A"/>
    <w:rsid w:val="009A21FA"/>
    <w:rsid w:val="009A33C5"/>
    <w:rsid w:val="009A4ABB"/>
    <w:rsid w:val="009C3EC3"/>
    <w:rsid w:val="009C7CB3"/>
    <w:rsid w:val="009E0FC1"/>
    <w:rsid w:val="009E7293"/>
    <w:rsid w:val="00A11215"/>
    <w:rsid w:val="00A1219B"/>
    <w:rsid w:val="00A13E3E"/>
    <w:rsid w:val="00A14737"/>
    <w:rsid w:val="00A22AA8"/>
    <w:rsid w:val="00A23151"/>
    <w:rsid w:val="00A27584"/>
    <w:rsid w:val="00A321DC"/>
    <w:rsid w:val="00A43BAF"/>
    <w:rsid w:val="00A43C1E"/>
    <w:rsid w:val="00A449C1"/>
    <w:rsid w:val="00A501E3"/>
    <w:rsid w:val="00A54031"/>
    <w:rsid w:val="00A57307"/>
    <w:rsid w:val="00A61EF3"/>
    <w:rsid w:val="00A65951"/>
    <w:rsid w:val="00A7301B"/>
    <w:rsid w:val="00A74E5C"/>
    <w:rsid w:val="00A7684D"/>
    <w:rsid w:val="00A800AD"/>
    <w:rsid w:val="00A82882"/>
    <w:rsid w:val="00A86B7C"/>
    <w:rsid w:val="00A87708"/>
    <w:rsid w:val="00AA154C"/>
    <w:rsid w:val="00AA6DA5"/>
    <w:rsid w:val="00AB01B1"/>
    <w:rsid w:val="00AC2945"/>
    <w:rsid w:val="00AC46D5"/>
    <w:rsid w:val="00AC76AE"/>
    <w:rsid w:val="00AD0BCF"/>
    <w:rsid w:val="00AE2C21"/>
    <w:rsid w:val="00AE53EE"/>
    <w:rsid w:val="00AF3801"/>
    <w:rsid w:val="00B052F9"/>
    <w:rsid w:val="00B120FA"/>
    <w:rsid w:val="00B24696"/>
    <w:rsid w:val="00B32921"/>
    <w:rsid w:val="00B642C3"/>
    <w:rsid w:val="00B67298"/>
    <w:rsid w:val="00B67A16"/>
    <w:rsid w:val="00B80417"/>
    <w:rsid w:val="00B82A9D"/>
    <w:rsid w:val="00B95990"/>
    <w:rsid w:val="00BA5DD5"/>
    <w:rsid w:val="00BB769F"/>
    <w:rsid w:val="00BC3FE9"/>
    <w:rsid w:val="00BC5AB8"/>
    <w:rsid w:val="00BC6081"/>
    <w:rsid w:val="00BD00A8"/>
    <w:rsid w:val="00BD3113"/>
    <w:rsid w:val="00BF3A18"/>
    <w:rsid w:val="00BF4515"/>
    <w:rsid w:val="00BF7962"/>
    <w:rsid w:val="00C16C79"/>
    <w:rsid w:val="00C23DC4"/>
    <w:rsid w:val="00C32704"/>
    <w:rsid w:val="00C34187"/>
    <w:rsid w:val="00C34240"/>
    <w:rsid w:val="00C55023"/>
    <w:rsid w:val="00C62937"/>
    <w:rsid w:val="00C72317"/>
    <w:rsid w:val="00CA13D4"/>
    <w:rsid w:val="00CC03F5"/>
    <w:rsid w:val="00CC668F"/>
    <w:rsid w:val="00CD3C19"/>
    <w:rsid w:val="00CD53A0"/>
    <w:rsid w:val="00CE1898"/>
    <w:rsid w:val="00CE59A3"/>
    <w:rsid w:val="00D03FC5"/>
    <w:rsid w:val="00D15DE1"/>
    <w:rsid w:val="00D21A88"/>
    <w:rsid w:val="00D273CD"/>
    <w:rsid w:val="00D30760"/>
    <w:rsid w:val="00D34172"/>
    <w:rsid w:val="00D41992"/>
    <w:rsid w:val="00D444E1"/>
    <w:rsid w:val="00D45EAE"/>
    <w:rsid w:val="00D47051"/>
    <w:rsid w:val="00D52AF3"/>
    <w:rsid w:val="00D55F5F"/>
    <w:rsid w:val="00D5656B"/>
    <w:rsid w:val="00D66738"/>
    <w:rsid w:val="00D817A6"/>
    <w:rsid w:val="00D83BC3"/>
    <w:rsid w:val="00D84514"/>
    <w:rsid w:val="00DA042C"/>
    <w:rsid w:val="00DB1AE8"/>
    <w:rsid w:val="00DB68D4"/>
    <w:rsid w:val="00DC2F57"/>
    <w:rsid w:val="00DD0F0E"/>
    <w:rsid w:val="00DD1B78"/>
    <w:rsid w:val="00DF0A76"/>
    <w:rsid w:val="00E10ED0"/>
    <w:rsid w:val="00E11836"/>
    <w:rsid w:val="00E121F0"/>
    <w:rsid w:val="00E16174"/>
    <w:rsid w:val="00E25FDF"/>
    <w:rsid w:val="00E30A27"/>
    <w:rsid w:val="00E42A53"/>
    <w:rsid w:val="00E573F7"/>
    <w:rsid w:val="00E6032C"/>
    <w:rsid w:val="00E62248"/>
    <w:rsid w:val="00E70A8B"/>
    <w:rsid w:val="00EA2D89"/>
    <w:rsid w:val="00EA40EC"/>
    <w:rsid w:val="00EA6F1E"/>
    <w:rsid w:val="00EA76BA"/>
    <w:rsid w:val="00EB46B7"/>
    <w:rsid w:val="00EB79D0"/>
    <w:rsid w:val="00EC4272"/>
    <w:rsid w:val="00ED1E7A"/>
    <w:rsid w:val="00ED1F55"/>
    <w:rsid w:val="00ED279A"/>
    <w:rsid w:val="00ED57C7"/>
    <w:rsid w:val="00ED6F1F"/>
    <w:rsid w:val="00EE08CF"/>
    <w:rsid w:val="00EE0D8C"/>
    <w:rsid w:val="00EF01E3"/>
    <w:rsid w:val="00F1095A"/>
    <w:rsid w:val="00F14563"/>
    <w:rsid w:val="00F21E94"/>
    <w:rsid w:val="00F21F3C"/>
    <w:rsid w:val="00F30001"/>
    <w:rsid w:val="00F30649"/>
    <w:rsid w:val="00F363A1"/>
    <w:rsid w:val="00F80224"/>
    <w:rsid w:val="00F82802"/>
    <w:rsid w:val="00F84B78"/>
    <w:rsid w:val="00F92412"/>
    <w:rsid w:val="00F92F88"/>
    <w:rsid w:val="00F930EE"/>
    <w:rsid w:val="00FA2582"/>
    <w:rsid w:val="00FA2795"/>
    <w:rsid w:val="00FA36C2"/>
    <w:rsid w:val="00FC0D27"/>
    <w:rsid w:val="00FC6DFD"/>
    <w:rsid w:val="00FD010C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83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40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uiPriority w:val="99"/>
    <w:locked/>
    <w:rsid w:val="008257D4"/>
    <w:rPr>
      <w:sz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727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nakZnak31">
    <w:name w:val="Znak Znak31"/>
    <w:basedOn w:val="DefaultParagraphFont"/>
    <w:uiPriority w:val="99"/>
    <w:locked/>
    <w:rsid w:val="0023734F"/>
    <w:rPr>
      <w:rFonts w:cs="Times New Roman"/>
      <w:sz w:val="24"/>
      <w:lang w:val="pl-P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9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544</Words>
  <Characters>3270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10</cp:revision>
  <cp:lastPrinted>2020-09-17T05:43:00Z</cp:lastPrinted>
  <dcterms:created xsi:type="dcterms:W3CDTF">2019-02-11T06:44:00Z</dcterms:created>
  <dcterms:modified xsi:type="dcterms:W3CDTF">2020-09-30T06:32:00Z</dcterms:modified>
</cp:coreProperties>
</file>