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40BF9" w14:textId="76D1B87E" w:rsidR="00E77E88" w:rsidRPr="00276341" w:rsidRDefault="00E77E88" w:rsidP="00B65DE8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276341">
        <w:rPr>
          <w:rFonts w:ascii="Times New Roman" w:hAnsi="Times New Roman"/>
          <w:b/>
          <w:color w:val="000000" w:themeColor="text1"/>
        </w:rPr>
        <w:t xml:space="preserve">(PROJEKT </w:t>
      </w:r>
      <w:proofErr w:type="gramStart"/>
      <w:r w:rsidRPr="00276341">
        <w:rPr>
          <w:rFonts w:ascii="Times New Roman" w:hAnsi="Times New Roman"/>
          <w:b/>
          <w:color w:val="000000" w:themeColor="text1"/>
        </w:rPr>
        <w:t>UMOWY)</w:t>
      </w:r>
      <w:r w:rsidR="00201718">
        <w:rPr>
          <w:rFonts w:ascii="Times New Roman" w:hAnsi="Times New Roman"/>
          <w:b/>
          <w:color w:val="000000" w:themeColor="text1"/>
        </w:rPr>
        <w:t xml:space="preserve"> </w:t>
      </w:r>
      <w:r w:rsidR="00666060">
        <w:rPr>
          <w:rFonts w:ascii="Times New Roman" w:hAnsi="Times New Roman"/>
          <w:b/>
          <w:color w:val="000000" w:themeColor="text1"/>
        </w:rPr>
        <w:t xml:space="preserve">             </w:t>
      </w:r>
      <w:r w:rsidRPr="00276341">
        <w:rPr>
          <w:rFonts w:ascii="Times New Roman" w:hAnsi="Times New Roman"/>
          <w:b/>
          <w:color w:val="000000" w:themeColor="text1"/>
        </w:rPr>
        <w:tab/>
      </w:r>
      <w:r w:rsidR="00E84F12" w:rsidRPr="00276341">
        <w:rPr>
          <w:rFonts w:ascii="Times New Roman" w:hAnsi="Times New Roman"/>
          <w:b/>
          <w:color w:val="000000" w:themeColor="text1"/>
        </w:rPr>
        <w:t xml:space="preserve">    </w:t>
      </w:r>
      <w:r w:rsidR="00666060">
        <w:rPr>
          <w:rFonts w:ascii="Times New Roman" w:hAnsi="Times New Roman"/>
          <w:b/>
          <w:color w:val="000000" w:themeColor="text1"/>
        </w:rPr>
        <w:t xml:space="preserve">                              </w:t>
      </w:r>
      <w:proofErr w:type="gramEnd"/>
      <w:r w:rsidR="00666060">
        <w:rPr>
          <w:rFonts w:ascii="Times New Roman" w:hAnsi="Times New Roman"/>
          <w:b/>
          <w:color w:val="000000" w:themeColor="text1"/>
        </w:rPr>
        <w:t xml:space="preserve"> </w:t>
      </w:r>
      <w:r w:rsidR="00E84F12" w:rsidRPr="00276341">
        <w:rPr>
          <w:rFonts w:ascii="Times New Roman" w:hAnsi="Times New Roman"/>
          <w:b/>
          <w:color w:val="000000" w:themeColor="text1"/>
        </w:rPr>
        <w:t xml:space="preserve">              </w:t>
      </w:r>
      <w:r w:rsidRPr="00276341">
        <w:rPr>
          <w:rFonts w:ascii="Times New Roman" w:hAnsi="Times New Roman"/>
          <w:b/>
          <w:color w:val="000000" w:themeColor="text1"/>
        </w:rPr>
        <w:t xml:space="preserve">Załącznik nr </w:t>
      </w:r>
      <w:r w:rsidR="006416C6" w:rsidRPr="00276341">
        <w:rPr>
          <w:rFonts w:ascii="Times New Roman" w:hAnsi="Times New Roman"/>
          <w:b/>
          <w:color w:val="000000" w:themeColor="text1"/>
        </w:rPr>
        <w:t>3</w:t>
      </w:r>
      <w:r w:rsidR="007F5BDD" w:rsidRPr="00276341">
        <w:rPr>
          <w:rFonts w:ascii="Times New Roman" w:hAnsi="Times New Roman"/>
          <w:b/>
          <w:color w:val="000000" w:themeColor="text1"/>
        </w:rPr>
        <w:t xml:space="preserve"> </w:t>
      </w:r>
      <w:r w:rsidR="003C6D9C" w:rsidRPr="00276341">
        <w:rPr>
          <w:rFonts w:ascii="Times New Roman" w:hAnsi="Times New Roman"/>
          <w:b/>
          <w:color w:val="000000" w:themeColor="text1"/>
        </w:rPr>
        <w:t>do SWKO</w:t>
      </w:r>
    </w:p>
    <w:p w14:paraId="66CC4E29" w14:textId="77777777" w:rsidR="00E77E88" w:rsidRPr="00276341" w:rsidRDefault="00E77E88" w:rsidP="00B65D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6DF5AA7" w14:textId="1282AEEF" w:rsidR="00E77E88" w:rsidRPr="00276341" w:rsidRDefault="005228F6" w:rsidP="00B65D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76341">
        <w:rPr>
          <w:rFonts w:ascii="Times New Roman" w:hAnsi="Times New Roman"/>
          <w:color w:val="000000" w:themeColor="text1"/>
          <w:sz w:val="24"/>
          <w:szCs w:val="24"/>
        </w:rPr>
        <w:t>UMOWA nr ……/202</w:t>
      </w:r>
      <w:r w:rsidR="00C861E8" w:rsidRPr="00276341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01A597C2" w14:textId="77777777" w:rsidR="00E77E88" w:rsidRPr="00276341" w:rsidRDefault="00E77E88" w:rsidP="00B65DE8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276341">
        <w:rPr>
          <w:rFonts w:ascii="Times New Roman" w:hAnsi="Times New Roman"/>
          <w:color w:val="000000" w:themeColor="text1"/>
          <w:sz w:val="23"/>
          <w:szCs w:val="23"/>
        </w:rPr>
        <w:t>zawarta</w:t>
      </w:r>
      <w:proofErr w:type="gramEnd"/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w dniu …………………………….</w:t>
      </w:r>
    </w:p>
    <w:p w14:paraId="48BB8DD8" w14:textId="77777777" w:rsidR="00E77E88" w:rsidRPr="00276341" w:rsidRDefault="00E77E88" w:rsidP="00B65DE8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276341">
        <w:rPr>
          <w:rFonts w:ascii="Times New Roman" w:hAnsi="Times New Roman"/>
          <w:color w:val="000000" w:themeColor="text1"/>
          <w:sz w:val="23"/>
          <w:szCs w:val="23"/>
        </w:rPr>
        <w:t>pomiędzy</w:t>
      </w:r>
      <w:proofErr w:type="gramEnd"/>
      <w:r w:rsidRPr="00276341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14:paraId="78E2A1CB" w14:textId="65FB8F11" w:rsidR="00E77E88" w:rsidRPr="00276341" w:rsidRDefault="00E77E88" w:rsidP="00B65D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 xml:space="preserve">Wojewódzkim Szpitalem Specjalistycznym im. </w:t>
      </w:r>
      <w:r w:rsidR="00C22BCD" w:rsidRPr="00276341">
        <w:rPr>
          <w:rFonts w:ascii="Times New Roman" w:hAnsi="Times New Roman"/>
          <w:b/>
          <w:color w:val="000000" w:themeColor="text1"/>
          <w:sz w:val="23"/>
          <w:szCs w:val="23"/>
        </w:rPr>
        <w:t>Ś</w:t>
      </w: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 xml:space="preserve">w. Rafała w Czerwonej Górze, 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>ul. Czerwona Góra 10, 26-060 Chęciny, wpisanym do rejestru prowadzonego przez Sąd Rejonowy w Kielcach Wydział X Gospodarczy Krajowego Rejestru Sądowego pod numerem 0000009315,</w:t>
      </w:r>
      <w:r w:rsidR="00D206F3"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NIP 959-12-89-964, Regon 000296213, zwanym dalej </w:t>
      </w:r>
      <w:r w:rsidR="004364B8" w:rsidRPr="00276341">
        <w:rPr>
          <w:rFonts w:ascii="Times New Roman" w:hAnsi="Times New Roman"/>
          <w:b/>
          <w:i/>
          <w:color w:val="000000" w:themeColor="text1"/>
          <w:sz w:val="23"/>
          <w:szCs w:val="23"/>
        </w:rPr>
        <w:t>„Udzielającym Z</w:t>
      </w:r>
      <w:r w:rsidRPr="00276341">
        <w:rPr>
          <w:rFonts w:ascii="Times New Roman" w:hAnsi="Times New Roman"/>
          <w:b/>
          <w:i/>
          <w:color w:val="000000" w:themeColor="text1"/>
          <w:sz w:val="23"/>
          <w:szCs w:val="23"/>
        </w:rPr>
        <w:t>amówienia</w:t>
      </w: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>”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>, reprezentowanym przez:</w:t>
      </w:r>
    </w:p>
    <w:p w14:paraId="2965E8E0" w14:textId="77777777" w:rsidR="00E77E88" w:rsidRPr="00276341" w:rsidRDefault="00E77E88" w:rsidP="00B65DE8">
      <w:pPr>
        <w:spacing w:after="0" w:line="240" w:lineRule="auto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 xml:space="preserve">Dyrektora – </w:t>
      </w:r>
      <w:proofErr w:type="spellStart"/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>Youssefa</w:t>
      </w:r>
      <w:proofErr w:type="spellEnd"/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proofErr w:type="spellStart"/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>Sleimana</w:t>
      </w:r>
      <w:proofErr w:type="spellEnd"/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>,</w:t>
      </w:r>
    </w:p>
    <w:p w14:paraId="45A3A43A" w14:textId="77777777" w:rsidR="00E77E88" w:rsidRPr="00276341" w:rsidRDefault="00E77E88" w:rsidP="00B65DE8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276341">
        <w:rPr>
          <w:rFonts w:ascii="Times New Roman" w:hAnsi="Times New Roman"/>
          <w:color w:val="000000" w:themeColor="text1"/>
          <w:sz w:val="23"/>
          <w:szCs w:val="23"/>
        </w:rPr>
        <w:t>a</w:t>
      </w:r>
      <w:proofErr w:type="gramEnd"/>
    </w:p>
    <w:p w14:paraId="31E03085" w14:textId="77777777" w:rsidR="00E77E88" w:rsidRPr="00276341" w:rsidRDefault="00E77E88" w:rsidP="00B65DE8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223EE" w14:textId="2A5BBA2F" w:rsidR="00E77E88" w:rsidRPr="00276341" w:rsidRDefault="00E77E88" w:rsidP="00B65DE8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276341">
        <w:rPr>
          <w:rFonts w:ascii="Times New Roman" w:hAnsi="Times New Roman"/>
          <w:color w:val="000000" w:themeColor="text1"/>
          <w:sz w:val="23"/>
          <w:szCs w:val="23"/>
        </w:rPr>
        <w:t>zwanym</w:t>
      </w:r>
      <w:proofErr w:type="gramEnd"/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dalej </w:t>
      </w:r>
      <w:r w:rsidR="001B765D">
        <w:rPr>
          <w:rFonts w:ascii="Times New Roman" w:hAnsi="Times New Roman"/>
          <w:color w:val="000000" w:themeColor="text1"/>
          <w:sz w:val="23"/>
          <w:szCs w:val="23"/>
        </w:rPr>
        <w:t>„</w:t>
      </w:r>
      <w:r w:rsidRPr="00276341">
        <w:rPr>
          <w:rFonts w:ascii="Times New Roman" w:hAnsi="Times New Roman"/>
          <w:b/>
          <w:i/>
          <w:color w:val="000000" w:themeColor="text1"/>
          <w:sz w:val="23"/>
          <w:szCs w:val="23"/>
        </w:rPr>
        <w:t>Przyjmującym Zamówienie”,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14:paraId="4D190B1F" w14:textId="77777777" w:rsidR="00E77E88" w:rsidRPr="00276341" w:rsidRDefault="00E77E88" w:rsidP="00B65DE8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276341">
        <w:rPr>
          <w:rFonts w:ascii="Times New Roman" w:hAnsi="Times New Roman"/>
          <w:color w:val="000000" w:themeColor="text1"/>
          <w:sz w:val="23"/>
          <w:szCs w:val="23"/>
        </w:rPr>
        <w:t>reprezentowanym</w:t>
      </w:r>
      <w:proofErr w:type="gramEnd"/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przez:</w:t>
      </w:r>
    </w:p>
    <w:p w14:paraId="54CC7DCD" w14:textId="77777777" w:rsidR="00E77E88" w:rsidRPr="00276341" w:rsidRDefault="00E77E88" w:rsidP="00B65DE8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……………………………………………………………………………</w:t>
      </w:r>
    </w:p>
    <w:p w14:paraId="6720B514" w14:textId="77777777" w:rsidR="00C575D7" w:rsidRPr="00276341" w:rsidRDefault="00C575D7" w:rsidP="00B65DE8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</w:p>
    <w:p w14:paraId="1628D39C" w14:textId="43D9AB27" w:rsidR="00C575D7" w:rsidRPr="00276341" w:rsidRDefault="00C575D7" w:rsidP="00C575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>Niniejsza umowa jest następstwem wyboru przez Udzielającego Zamówienia oferty Przyjmującego Zamówienie w postępowaniu konkursowym na świadc</w:t>
      </w:r>
      <w:r w:rsidR="00A50C0C">
        <w:rPr>
          <w:rFonts w:ascii="Times New Roman" w:hAnsi="Times New Roman"/>
          <w:color w:val="000000" w:themeColor="text1"/>
          <w:sz w:val="23"/>
          <w:szCs w:val="23"/>
        </w:rPr>
        <w:t xml:space="preserve">zenie usług </w:t>
      </w:r>
      <w:proofErr w:type="gramStart"/>
      <w:r w:rsidR="00A50C0C">
        <w:rPr>
          <w:rFonts w:ascii="Times New Roman" w:hAnsi="Times New Roman"/>
          <w:color w:val="000000" w:themeColor="text1"/>
          <w:sz w:val="23"/>
          <w:szCs w:val="23"/>
        </w:rPr>
        <w:t>zdrowotnych  AO-ŚM-</w:t>
      </w:r>
      <w:proofErr w:type="gramEnd"/>
      <w:r w:rsidR="00A50C0C">
        <w:rPr>
          <w:rFonts w:ascii="Times New Roman" w:hAnsi="Times New Roman"/>
          <w:color w:val="000000" w:themeColor="text1"/>
          <w:sz w:val="23"/>
          <w:szCs w:val="23"/>
        </w:rPr>
        <w:t>4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>-2023 prowadzonym zgodnie z Ustawą z dnia 15 kwietnia 2011 r. o dz</w:t>
      </w:r>
      <w:r w:rsidR="00A50C0C">
        <w:rPr>
          <w:rFonts w:ascii="Times New Roman" w:hAnsi="Times New Roman"/>
          <w:color w:val="000000" w:themeColor="text1"/>
          <w:sz w:val="23"/>
          <w:szCs w:val="23"/>
        </w:rPr>
        <w:t>iałalności leczniczej (Dz.U.2023.991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Pr="00276341">
        <w:rPr>
          <w:rFonts w:ascii="Times New Roman" w:hAnsi="Times New Roman"/>
          <w:color w:val="000000" w:themeColor="text1"/>
          <w:sz w:val="23"/>
          <w:szCs w:val="23"/>
        </w:rPr>
        <w:t>t.j</w:t>
      </w:r>
      <w:proofErr w:type="spellEnd"/>
      <w:r w:rsidRPr="00276341">
        <w:rPr>
          <w:rFonts w:ascii="Times New Roman" w:hAnsi="Times New Roman"/>
          <w:color w:val="000000" w:themeColor="text1"/>
          <w:sz w:val="23"/>
          <w:szCs w:val="23"/>
        </w:rPr>
        <w:t>.).</w:t>
      </w:r>
    </w:p>
    <w:p w14:paraId="75C4B38B" w14:textId="77777777" w:rsidR="00C575D7" w:rsidRPr="00276341" w:rsidRDefault="00C575D7" w:rsidP="00B65DE8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</w:p>
    <w:p w14:paraId="44030919" w14:textId="77777777" w:rsidR="00E77E88" w:rsidRPr="00276341" w:rsidRDefault="00E77E88" w:rsidP="00B65D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4380E5F0" w14:textId="77777777" w:rsidR="00E77E88" w:rsidRPr="00276341" w:rsidRDefault="00E77E88" w:rsidP="00B65D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>§ 1.</w:t>
      </w:r>
    </w:p>
    <w:p w14:paraId="43020A92" w14:textId="63D1ACB5" w:rsidR="00E77E88" w:rsidRPr="00276341" w:rsidRDefault="00E77E88" w:rsidP="00420BBC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>1. Udzielający Zamówienia zleca, a Przyjmujący Zamówienie przyjmuje wykonanie świadczeń zdrowotnych</w:t>
      </w:r>
      <w:r w:rsidRPr="00276341">
        <w:rPr>
          <w:rFonts w:ascii="Times New Roman" w:hAnsi="Times New Roman"/>
          <w:color w:val="000000" w:themeColor="text1"/>
        </w:rPr>
        <w:t xml:space="preserve"> polegających na sporządzaniu opisów badań </w:t>
      </w:r>
      <w:r w:rsidR="004364B8" w:rsidRPr="00276341">
        <w:rPr>
          <w:rFonts w:ascii="Times New Roman" w:hAnsi="Times New Roman"/>
          <w:color w:val="000000" w:themeColor="text1"/>
        </w:rPr>
        <w:t>rentgenowskich (RTG)</w:t>
      </w:r>
      <w:r w:rsidR="00053ECC" w:rsidRPr="00276341">
        <w:rPr>
          <w:rFonts w:ascii="Times New Roman" w:hAnsi="Times New Roman"/>
          <w:color w:val="000000" w:themeColor="text1"/>
        </w:rPr>
        <w:t xml:space="preserve"> i </w:t>
      </w:r>
      <w:r w:rsidR="004364B8" w:rsidRPr="00276341">
        <w:rPr>
          <w:rFonts w:ascii="Times New Roman" w:hAnsi="Times New Roman"/>
          <w:color w:val="000000" w:themeColor="text1"/>
        </w:rPr>
        <w:t>tomografii komputerowej (TK)</w:t>
      </w:r>
      <w:r w:rsidR="00053ECC" w:rsidRPr="00276341">
        <w:rPr>
          <w:rFonts w:ascii="Times New Roman" w:hAnsi="Times New Roman"/>
          <w:color w:val="000000" w:themeColor="text1"/>
        </w:rPr>
        <w:t xml:space="preserve"> </w:t>
      </w:r>
      <w:r w:rsidR="0061231F" w:rsidRPr="00276341">
        <w:rPr>
          <w:rFonts w:ascii="Times New Roman" w:hAnsi="Times New Roman"/>
          <w:color w:val="000000" w:themeColor="text1"/>
        </w:rPr>
        <w:t xml:space="preserve">oraz konsultacji wyników badań obrazowych </w:t>
      </w:r>
      <w:r w:rsidRPr="00276341">
        <w:rPr>
          <w:rFonts w:ascii="Times New Roman" w:hAnsi="Times New Roman"/>
          <w:color w:val="000000" w:themeColor="text1"/>
        </w:rPr>
        <w:t xml:space="preserve">wykonywanych za pomocą aparatu rentgenowskiego, tomografu komputerowego, zwanego dalej </w:t>
      </w:r>
      <w:r w:rsidRPr="00276341">
        <w:rPr>
          <w:rFonts w:ascii="Times New Roman" w:hAnsi="Times New Roman"/>
          <w:b/>
          <w:color w:val="000000" w:themeColor="text1"/>
        </w:rPr>
        <w:t xml:space="preserve">„Sprzętem” </w:t>
      </w:r>
      <w:r w:rsidRPr="00276341">
        <w:rPr>
          <w:rFonts w:ascii="Times New Roman" w:hAnsi="Times New Roman"/>
          <w:color w:val="000000" w:themeColor="text1"/>
        </w:rPr>
        <w:t xml:space="preserve">w systemie </w:t>
      </w:r>
      <w:proofErr w:type="spellStart"/>
      <w:r w:rsidRPr="00276341">
        <w:rPr>
          <w:rFonts w:ascii="Times New Roman" w:hAnsi="Times New Roman"/>
          <w:color w:val="000000" w:themeColor="text1"/>
        </w:rPr>
        <w:t>teleradiologii</w:t>
      </w:r>
      <w:proofErr w:type="spellEnd"/>
      <w:r w:rsidRPr="00276341">
        <w:rPr>
          <w:rFonts w:ascii="Times New Roman" w:hAnsi="Times New Roman"/>
          <w:color w:val="000000" w:themeColor="text1"/>
        </w:rPr>
        <w:t xml:space="preserve">, zwanych w dalszej części </w:t>
      </w:r>
      <w:r w:rsidRPr="00276341">
        <w:rPr>
          <w:rFonts w:ascii="Times New Roman" w:hAnsi="Times New Roman"/>
          <w:b/>
          <w:color w:val="000000" w:themeColor="text1"/>
        </w:rPr>
        <w:t>„Usługami”</w:t>
      </w:r>
      <w:r w:rsidRPr="00276341">
        <w:rPr>
          <w:rFonts w:ascii="Times New Roman" w:hAnsi="Times New Roman"/>
          <w:color w:val="000000" w:themeColor="text1"/>
        </w:rPr>
        <w:t xml:space="preserve"> na zasadach opisanych w niniejszej Umowie.</w:t>
      </w:r>
    </w:p>
    <w:p w14:paraId="405C4979" w14:textId="77777777" w:rsidR="00E77E88" w:rsidRPr="00276341" w:rsidRDefault="00E77E88" w:rsidP="00420BBC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2. </w:t>
      </w:r>
      <w:r w:rsidR="00420BBC" w:rsidRPr="00276341">
        <w:rPr>
          <w:rFonts w:ascii="Times New Roman" w:hAnsi="Times New Roman"/>
          <w:color w:val="000000" w:themeColor="text1"/>
        </w:rPr>
        <w:t xml:space="preserve"> </w:t>
      </w:r>
      <w:r w:rsidRPr="00276341">
        <w:rPr>
          <w:rFonts w:ascii="Times New Roman" w:hAnsi="Times New Roman"/>
          <w:color w:val="000000" w:themeColor="text1"/>
        </w:rPr>
        <w:t>W ramach Usług, o których mowa w ustępie powyżej, Przyjmujący Zamówienie zobowiązuje się także do monitorowania techniki wykonywanych badań przez personel średni (techników RTG, pielęgniarek) podczas wykonywania badań.</w:t>
      </w:r>
    </w:p>
    <w:p w14:paraId="2F7B76E8" w14:textId="77777777" w:rsidR="00E77E88" w:rsidRPr="00276341" w:rsidRDefault="00E77E88" w:rsidP="00420BB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3.   Przyjmujący Zamówienie oświadcza, iż:</w:t>
      </w:r>
    </w:p>
    <w:p w14:paraId="2E8D74DB" w14:textId="77777777" w:rsidR="00E77E88" w:rsidRPr="00276341" w:rsidRDefault="00E77E88" w:rsidP="008A696F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709" w:hanging="34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posiada wszelkie wymagane prawem zezwolenia, zgody, licencje oraz spełnia wszelkie</w:t>
      </w:r>
      <w:r w:rsidR="008A696F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A696F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wymogi przewidziane prawem, niezbędne dla prawidłowego i należytego </w:t>
      </w:r>
      <w:proofErr w:type="gramStart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wykonania</w:t>
      </w:r>
      <w:r w:rsidR="008A696F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niniejszej</w:t>
      </w:r>
      <w:proofErr w:type="gramEnd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Umowy,</w:t>
      </w:r>
    </w:p>
    <w:p w14:paraId="03C8AF7B" w14:textId="77777777" w:rsidR="00E77E88" w:rsidRPr="00276341" w:rsidRDefault="00E77E88" w:rsidP="00420BBC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jest</w:t>
      </w:r>
      <w:proofErr w:type="gramEnd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uprawniony do występowania w obrocie prawnym, zgodnie z wymaganiami ustawowymi;</w:t>
      </w:r>
    </w:p>
    <w:p w14:paraId="4500C4D2" w14:textId="77777777" w:rsidR="00E77E88" w:rsidRPr="00276341" w:rsidRDefault="00E77E88" w:rsidP="00420BBC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posiada</w:t>
      </w:r>
      <w:proofErr w:type="gramEnd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niezbędną wiedzę i doświadczenie do wykonania niniejszej Umowy.</w:t>
      </w:r>
    </w:p>
    <w:p w14:paraId="498B7C89" w14:textId="77777777" w:rsidR="00E77E88" w:rsidRPr="00276341" w:rsidRDefault="00E77E88" w:rsidP="00B65DE8">
      <w:pPr>
        <w:pStyle w:val="p5"/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7358238" w14:textId="77777777" w:rsidR="00E77E88" w:rsidRPr="00276341" w:rsidRDefault="00E77E88" w:rsidP="00B65D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276341">
        <w:rPr>
          <w:rFonts w:ascii="Times New Roman" w:hAnsi="Times New Roman"/>
          <w:b/>
          <w:color w:val="000000" w:themeColor="text1"/>
        </w:rPr>
        <w:t>§ 2.</w:t>
      </w:r>
    </w:p>
    <w:p w14:paraId="2AD147C8" w14:textId="77777777" w:rsidR="00E77E88" w:rsidRPr="00276341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 xml:space="preserve">W ramach realizacji niniejszej Umowy, Przyjmujący Zamówienie w zamian za ustalone wynagrodzenie zobowiązuje się do wykonywaniu Usług, o których mowa w § 1 powyżej. </w:t>
      </w:r>
    </w:p>
    <w:p w14:paraId="39BB884B" w14:textId="77777777" w:rsidR="00E77E88" w:rsidRPr="00276341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>Świadczenie Usług następować będzie na podstawie przesłanych przez Udzielającego Zamówienia zdjęć RTG i TK zwanym dalej zleceniem. Przy składaniu każdorazowego zlecenia Udzielający Zamówienia za pośrednictwem Platformy Radiologicznej Przyjmującego Zamówienie:</w:t>
      </w:r>
    </w:p>
    <w:p w14:paraId="6A686768" w14:textId="77777777" w:rsidR="00E77E88" w:rsidRPr="00276341" w:rsidRDefault="00E77E88" w:rsidP="008E2DCB">
      <w:pPr>
        <w:pStyle w:val="p5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określi</w:t>
      </w:r>
      <w:proofErr w:type="gramEnd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jego zakres,</w:t>
      </w:r>
    </w:p>
    <w:p w14:paraId="4253E988" w14:textId="023686C9" w:rsidR="00E77E88" w:rsidRPr="00276341" w:rsidRDefault="00E77E88" w:rsidP="008E2DCB">
      <w:pPr>
        <w:pStyle w:val="p5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wskaże, czy ma być ono </w:t>
      </w:r>
      <w:proofErr w:type="gramStart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traktowane jako</w:t>
      </w:r>
      <w:proofErr w:type="gramEnd"/>
      <w:r w:rsidR="00403E00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: „planowe”,</w:t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E1C2B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„pilne”, bądź „na ratunek”.</w:t>
      </w:r>
    </w:p>
    <w:p w14:paraId="2832DDB3" w14:textId="124290B9" w:rsidR="00E77E88" w:rsidRPr="00276341" w:rsidRDefault="00E77E88" w:rsidP="008E2DCB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 xml:space="preserve">Przez badanie należy rozumieć: pojedyncze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anatomiczne, kończyna </w:t>
      </w:r>
      <w:proofErr w:type="gramStart"/>
      <w:r w:rsidRPr="00276341">
        <w:rPr>
          <w:color w:val="000000" w:themeColor="text1"/>
          <w:sz w:val="22"/>
          <w:szCs w:val="22"/>
        </w:rPr>
        <w:t xml:space="preserve">dolna </w:t>
      </w:r>
      <w:r w:rsidR="00C22BCD" w:rsidRPr="00276341">
        <w:rPr>
          <w:color w:val="000000" w:themeColor="text1"/>
          <w:sz w:val="22"/>
          <w:szCs w:val="22"/>
        </w:rPr>
        <w:t xml:space="preserve">               </w:t>
      </w:r>
      <w:r w:rsidR="00CF784A" w:rsidRPr="00276341">
        <w:rPr>
          <w:color w:val="000000" w:themeColor="text1"/>
          <w:sz w:val="22"/>
          <w:szCs w:val="22"/>
        </w:rPr>
        <w:t xml:space="preserve">                           </w:t>
      </w:r>
      <w:r w:rsidRPr="00276341">
        <w:rPr>
          <w:color w:val="000000" w:themeColor="text1"/>
          <w:sz w:val="22"/>
          <w:szCs w:val="22"/>
        </w:rPr>
        <w:t>z</w:t>
      </w:r>
      <w:proofErr w:type="gramEnd"/>
      <w:r w:rsidRPr="00276341">
        <w:rPr>
          <w:color w:val="000000" w:themeColor="text1"/>
          <w:sz w:val="22"/>
          <w:szCs w:val="22"/>
        </w:rPr>
        <w:t xml:space="preserve"> podziałem na odcinki anatomiczne oraz badania tematyczne (aplikacje) </w:t>
      </w:r>
      <w:r w:rsidR="00222E53" w:rsidRPr="00276341">
        <w:rPr>
          <w:color w:val="000000" w:themeColor="text1"/>
          <w:sz w:val="22"/>
          <w:szCs w:val="22"/>
        </w:rPr>
        <w:t>możliwe do wykonania na aparatach</w:t>
      </w:r>
      <w:r w:rsidRPr="00276341">
        <w:rPr>
          <w:color w:val="000000" w:themeColor="text1"/>
          <w:sz w:val="22"/>
          <w:szCs w:val="22"/>
        </w:rPr>
        <w:t xml:space="preserve"> Udzielającego Zamówienia.</w:t>
      </w:r>
    </w:p>
    <w:p w14:paraId="426FE6F5" w14:textId="77777777" w:rsidR="00E77E88" w:rsidRPr="00276341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>Decyzję o nadaniu priorytetu „pilne”</w:t>
      </w:r>
      <w:r w:rsidR="008E1C2B" w:rsidRPr="00276341">
        <w:rPr>
          <w:color w:val="000000" w:themeColor="text1"/>
          <w:sz w:val="22"/>
          <w:szCs w:val="22"/>
        </w:rPr>
        <w:t xml:space="preserve"> lub „na ratunek”</w:t>
      </w:r>
      <w:r w:rsidRPr="00276341">
        <w:rPr>
          <w:color w:val="000000" w:themeColor="text1"/>
          <w:sz w:val="22"/>
          <w:szCs w:val="22"/>
        </w:rPr>
        <w:t xml:space="preserve"> dla przesłanego zlecenia podejmuje lekarz Udzielającego Zamówienia.</w:t>
      </w:r>
    </w:p>
    <w:p w14:paraId="59FC110E" w14:textId="77777777" w:rsidR="00E77E88" w:rsidRPr="00276341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lastRenderedPageBreak/>
        <w:t>Badania będą przesyłane do opisu drogą elektroniczną za pośrednictwem oprogramowania dostarczonego i zainstalowanego przez Przyjmującego zamówienie</w:t>
      </w:r>
      <w:r w:rsidR="008E46D7" w:rsidRPr="00276341">
        <w:rPr>
          <w:color w:val="000000" w:themeColor="text1"/>
          <w:sz w:val="22"/>
          <w:szCs w:val="22"/>
        </w:rPr>
        <w:t xml:space="preserve"> na jego koszt</w:t>
      </w:r>
      <w:r w:rsidRPr="00276341">
        <w:rPr>
          <w:color w:val="000000" w:themeColor="text1"/>
          <w:sz w:val="22"/>
          <w:szCs w:val="22"/>
        </w:rPr>
        <w:t xml:space="preserve">, zwanej dalej </w:t>
      </w:r>
      <w:r w:rsidRPr="00276341">
        <w:rPr>
          <w:b/>
          <w:color w:val="000000" w:themeColor="text1"/>
          <w:sz w:val="22"/>
          <w:szCs w:val="22"/>
        </w:rPr>
        <w:t>„Platformą”</w:t>
      </w:r>
      <w:r w:rsidRPr="00276341">
        <w:rPr>
          <w:color w:val="000000" w:themeColor="text1"/>
          <w:sz w:val="22"/>
          <w:szCs w:val="22"/>
        </w:rPr>
        <w:t xml:space="preserve">. </w:t>
      </w:r>
    </w:p>
    <w:p w14:paraId="36272DF0" w14:textId="22B6DA01" w:rsidR="00E77E88" w:rsidRPr="00276341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 xml:space="preserve">Dostęp do Platformy zostanie udzielony wyznaczonym pracownikom Udzielającego Zamówienia, </w:t>
      </w:r>
      <w:r w:rsidR="002B4E70" w:rsidRPr="00276341">
        <w:rPr>
          <w:color w:val="000000" w:themeColor="text1"/>
          <w:sz w:val="22"/>
          <w:szCs w:val="22"/>
        </w:rPr>
        <w:t>uprawnionym do wysyłania badań,</w:t>
      </w:r>
      <w:r w:rsidRPr="00276341">
        <w:rPr>
          <w:color w:val="000000" w:themeColor="text1"/>
          <w:sz w:val="22"/>
          <w:szCs w:val="22"/>
        </w:rPr>
        <w:t xml:space="preserve"> skierowań,</w:t>
      </w:r>
      <w:r w:rsidR="002B4E70" w:rsidRPr="00276341">
        <w:rPr>
          <w:color w:val="000000" w:themeColor="text1"/>
          <w:sz w:val="22"/>
          <w:szCs w:val="22"/>
        </w:rPr>
        <w:t xml:space="preserve"> zleceń na konsultacje oraz</w:t>
      </w:r>
      <w:r w:rsidRPr="00276341">
        <w:rPr>
          <w:color w:val="000000" w:themeColor="text1"/>
          <w:sz w:val="22"/>
          <w:szCs w:val="22"/>
        </w:rPr>
        <w:t xml:space="preserve"> odbierania wyników badań</w:t>
      </w:r>
      <w:r w:rsidR="002B4E70" w:rsidRPr="00276341">
        <w:rPr>
          <w:color w:val="000000" w:themeColor="text1"/>
          <w:sz w:val="22"/>
          <w:szCs w:val="22"/>
        </w:rPr>
        <w:t xml:space="preserve"> i konsultacji</w:t>
      </w:r>
      <w:r w:rsidRPr="00276341">
        <w:rPr>
          <w:color w:val="000000" w:themeColor="text1"/>
          <w:sz w:val="22"/>
          <w:szCs w:val="22"/>
        </w:rPr>
        <w:t xml:space="preserve">, których lista stanowi </w:t>
      </w:r>
      <w:r w:rsidRPr="00276341">
        <w:rPr>
          <w:b/>
          <w:color w:val="000000" w:themeColor="text1"/>
          <w:sz w:val="22"/>
          <w:szCs w:val="22"/>
        </w:rPr>
        <w:t>Załącznik nr 2</w:t>
      </w:r>
      <w:r w:rsidRPr="00276341">
        <w:rPr>
          <w:color w:val="000000" w:themeColor="text1"/>
          <w:sz w:val="22"/>
          <w:szCs w:val="22"/>
        </w:rPr>
        <w:t xml:space="preserve"> do Umowy. Osobom tym zostaną przekazane </w:t>
      </w:r>
      <w:r w:rsidR="00AA6028" w:rsidRPr="00276341">
        <w:rPr>
          <w:color w:val="000000" w:themeColor="text1"/>
          <w:sz w:val="22"/>
          <w:szCs w:val="22"/>
        </w:rPr>
        <w:t xml:space="preserve">na adres </w:t>
      </w:r>
      <w:r w:rsidR="00B04CD3" w:rsidRPr="00276341">
        <w:rPr>
          <w:color w:val="000000" w:themeColor="text1"/>
          <w:sz w:val="22"/>
          <w:szCs w:val="22"/>
        </w:rPr>
        <w:t>e-mail</w:t>
      </w:r>
      <w:r w:rsidR="00AA6028" w:rsidRPr="00276341">
        <w:rPr>
          <w:color w:val="000000" w:themeColor="text1"/>
          <w:sz w:val="22"/>
          <w:szCs w:val="22"/>
        </w:rPr>
        <w:t xml:space="preserve"> </w:t>
      </w:r>
      <w:r w:rsidRPr="00276341">
        <w:rPr>
          <w:color w:val="000000" w:themeColor="text1"/>
          <w:sz w:val="22"/>
          <w:szCs w:val="22"/>
        </w:rPr>
        <w:t xml:space="preserve">dane </w:t>
      </w:r>
      <w:r w:rsidR="00AA6028" w:rsidRPr="00276341">
        <w:rPr>
          <w:color w:val="000000" w:themeColor="text1"/>
          <w:sz w:val="22"/>
          <w:szCs w:val="22"/>
        </w:rPr>
        <w:t xml:space="preserve">autoryzacyjne do systemu </w:t>
      </w:r>
      <w:r w:rsidRPr="00276341">
        <w:rPr>
          <w:color w:val="000000" w:themeColor="text1"/>
          <w:sz w:val="22"/>
          <w:szCs w:val="22"/>
        </w:rPr>
        <w:t xml:space="preserve">(login, hasło). Aktualizacja listy następuje poprzez </w:t>
      </w:r>
      <w:r w:rsidR="00AA6028" w:rsidRPr="00276341">
        <w:rPr>
          <w:color w:val="000000" w:themeColor="text1"/>
          <w:sz w:val="22"/>
          <w:szCs w:val="22"/>
        </w:rPr>
        <w:t xml:space="preserve">zgłoszenie na adres </w:t>
      </w:r>
      <w:r w:rsidR="00B04CD3" w:rsidRPr="00276341">
        <w:rPr>
          <w:color w:val="000000" w:themeColor="text1"/>
          <w:sz w:val="22"/>
          <w:szCs w:val="22"/>
        </w:rPr>
        <w:t>e-mail</w:t>
      </w:r>
      <w:r w:rsidR="00AA6028" w:rsidRPr="00276341">
        <w:rPr>
          <w:color w:val="000000" w:themeColor="text1"/>
          <w:sz w:val="22"/>
          <w:szCs w:val="22"/>
        </w:rPr>
        <w:t xml:space="preserve"> </w:t>
      </w:r>
      <w:r w:rsidRPr="00276341">
        <w:rPr>
          <w:color w:val="000000" w:themeColor="text1"/>
          <w:sz w:val="22"/>
          <w:szCs w:val="22"/>
        </w:rPr>
        <w:t>Przyjmując</w:t>
      </w:r>
      <w:r w:rsidR="00AA6028" w:rsidRPr="00276341">
        <w:rPr>
          <w:color w:val="000000" w:themeColor="text1"/>
          <w:sz w:val="22"/>
          <w:szCs w:val="22"/>
        </w:rPr>
        <w:t>ego Zamówienie  ………………………….</w:t>
      </w:r>
      <w:r w:rsidRPr="00276341">
        <w:rPr>
          <w:color w:val="000000" w:themeColor="text1"/>
          <w:sz w:val="22"/>
          <w:szCs w:val="22"/>
        </w:rPr>
        <w:t xml:space="preserve">, </w:t>
      </w:r>
      <w:proofErr w:type="gramStart"/>
      <w:r w:rsidRPr="00276341">
        <w:rPr>
          <w:color w:val="000000" w:themeColor="text1"/>
          <w:sz w:val="22"/>
          <w:szCs w:val="22"/>
        </w:rPr>
        <w:t>który</w:t>
      </w:r>
      <w:proofErr w:type="gramEnd"/>
      <w:r w:rsidRPr="00276341">
        <w:rPr>
          <w:color w:val="000000" w:themeColor="text1"/>
          <w:sz w:val="22"/>
          <w:szCs w:val="22"/>
        </w:rPr>
        <w:t xml:space="preserve"> w terminie 7 dni od jej otrzymania przekaże Udzielającemu Zamówienia dane dostępowe dla nowych pracowników oraz zablokuje dostęp pracownikom usuniętym z listy.</w:t>
      </w:r>
      <w:r w:rsidR="00B04CD3" w:rsidRPr="00276341">
        <w:rPr>
          <w:color w:val="000000" w:themeColor="text1"/>
          <w:sz w:val="22"/>
          <w:szCs w:val="22"/>
        </w:rPr>
        <w:t xml:space="preserve"> </w:t>
      </w:r>
    </w:p>
    <w:p w14:paraId="181A2097" w14:textId="74F1506D" w:rsidR="00E77E88" w:rsidRPr="00276341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>Po dokonaniu opisu badań</w:t>
      </w:r>
      <w:r w:rsidR="000E2168" w:rsidRPr="00276341">
        <w:rPr>
          <w:color w:val="000000" w:themeColor="text1"/>
          <w:sz w:val="22"/>
          <w:szCs w:val="22"/>
        </w:rPr>
        <w:t xml:space="preserve"> lub konsultacji</w:t>
      </w:r>
      <w:r w:rsidRPr="00276341">
        <w:rPr>
          <w:color w:val="000000" w:themeColor="text1"/>
          <w:sz w:val="22"/>
          <w:szCs w:val="22"/>
        </w:rPr>
        <w:t xml:space="preserve"> Przyjmujący Zamówienie będzie przesyłał autoryzowany opis badania</w:t>
      </w:r>
      <w:r w:rsidR="000E2168" w:rsidRPr="00276341">
        <w:rPr>
          <w:color w:val="000000" w:themeColor="text1"/>
          <w:sz w:val="22"/>
          <w:szCs w:val="22"/>
        </w:rPr>
        <w:t xml:space="preserve"> lub konsultacji</w:t>
      </w:r>
      <w:r w:rsidRPr="00276341">
        <w:rPr>
          <w:color w:val="000000" w:themeColor="text1"/>
          <w:sz w:val="22"/>
          <w:szCs w:val="22"/>
        </w:rPr>
        <w:t xml:space="preserve"> do Udzielającego Zamówienia za pośrednictwem Platformy. </w:t>
      </w:r>
    </w:p>
    <w:p w14:paraId="3D60F083" w14:textId="4EAF708B" w:rsidR="00E77E88" w:rsidRPr="00276341" w:rsidRDefault="00E77E88" w:rsidP="006E6DF8">
      <w:pPr>
        <w:numPr>
          <w:ilvl w:val="1"/>
          <w:numId w:val="34"/>
        </w:numPr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Cs w:val="20"/>
        </w:rPr>
      </w:pPr>
      <w:r w:rsidRPr="00276341">
        <w:rPr>
          <w:rFonts w:ascii="Times New Roman" w:hAnsi="Times New Roman"/>
          <w:color w:val="000000" w:themeColor="text1"/>
        </w:rPr>
        <w:t xml:space="preserve">Dokumentacja musi być podpisana przy użyciu podpisu elektronicznego kwalifikowanego lub </w:t>
      </w:r>
      <w:r w:rsidR="006E6DF8" w:rsidRPr="00276341">
        <w:rPr>
          <w:rFonts w:ascii="Times New Roman" w:hAnsi="Times New Roman"/>
          <w:color w:val="000000" w:themeColor="text1"/>
        </w:rPr>
        <w:br/>
      </w:r>
      <w:r w:rsidRPr="00276341">
        <w:rPr>
          <w:rFonts w:ascii="Times New Roman" w:hAnsi="Times New Roman"/>
          <w:color w:val="000000" w:themeColor="text1"/>
        </w:rPr>
        <w:t xml:space="preserve">podpisu potwierdzonego profilem zaufanym </w:t>
      </w:r>
      <w:r w:rsidR="00650A78" w:rsidRPr="00276341">
        <w:rPr>
          <w:rFonts w:ascii="Times New Roman" w:hAnsi="Times New Roman"/>
          <w:color w:val="000000" w:themeColor="text1"/>
        </w:rPr>
        <w:t>i</w:t>
      </w:r>
      <w:r w:rsidRPr="00276341">
        <w:rPr>
          <w:rFonts w:ascii="Times New Roman" w:hAnsi="Times New Roman"/>
          <w:color w:val="000000" w:themeColor="text1"/>
          <w:szCs w:val="20"/>
        </w:rPr>
        <w:t xml:space="preserve"> w sposób gwarantujący przesył</w:t>
      </w:r>
      <w:r w:rsidR="00D206F3" w:rsidRPr="00276341">
        <w:rPr>
          <w:rFonts w:ascii="Times New Roman" w:hAnsi="Times New Roman"/>
          <w:color w:val="000000" w:themeColor="text1"/>
          <w:szCs w:val="20"/>
        </w:rPr>
        <w:t>anie</w:t>
      </w:r>
      <w:r w:rsidRPr="00276341">
        <w:rPr>
          <w:rFonts w:ascii="Times New Roman" w:hAnsi="Times New Roman"/>
          <w:color w:val="000000" w:themeColor="text1"/>
          <w:szCs w:val="20"/>
        </w:rPr>
        <w:t xml:space="preserve"> danych zapewniający stosowny poziom bezpieczeństwa przesyłanych danych oraz jednoznaczną identyfikację osoby wykonującej opis</w:t>
      </w:r>
      <w:r w:rsidR="00D206F3" w:rsidRPr="00276341">
        <w:rPr>
          <w:rFonts w:ascii="Times New Roman" w:hAnsi="Times New Roman"/>
          <w:color w:val="000000" w:themeColor="text1"/>
          <w:szCs w:val="20"/>
        </w:rPr>
        <w:t>,</w:t>
      </w:r>
      <w:r w:rsidRPr="00276341">
        <w:rPr>
          <w:rFonts w:ascii="Times New Roman" w:hAnsi="Times New Roman"/>
          <w:color w:val="000000" w:themeColor="text1"/>
          <w:szCs w:val="20"/>
        </w:rPr>
        <w:t xml:space="preserve"> a w przypadku awarii drogi elektronicznej w formie faksu.</w:t>
      </w:r>
      <w:r w:rsidRPr="00276341">
        <w:rPr>
          <w:rFonts w:ascii="Times New Roman" w:hAnsi="Times New Roman"/>
          <w:color w:val="000000" w:themeColor="text1"/>
        </w:rPr>
        <w:t xml:space="preserve"> </w:t>
      </w:r>
    </w:p>
    <w:p w14:paraId="4AF79925" w14:textId="303257CE" w:rsidR="00E77E88" w:rsidRPr="00276341" w:rsidRDefault="00E77E88" w:rsidP="00053ECC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 xml:space="preserve">Przyjmujący Zamówienie przyjmuje badania do oceny każdego dnia, przez dwadzieścia cztery godziny na dobę, z zastrzeżeniem postanowień § 9 ust. 2 i 3 oraz z uwzględnieniem </w:t>
      </w:r>
      <w:proofErr w:type="gramStart"/>
      <w:r w:rsidRPr="00276341">
        <w:rPr>
          <w:color w:val="000000" w:themeColor="text1"/>
          <w:sz w:val="22"/>
          <w:szCs w:val="22"/>
        </w:rPr>
        <w:t xml:space="preserve">postanowień  </w:t>
      </w:r>
      <w:r w:rsidR="00CF784A" w:rsidRPr="00276341">
        <w:rPr>
          <w:color w:val="000000" w:themeColor="text1"/>
          <w:sz w:val="22"/>
          <w:szCs w:val="22"/>
        </w:rPr>
        <w:t xml:space="preserve">             </w:t>
      </w:r>
      <w:r w:rsidRPr="00276341">
        <w:rPr>
          <w:color w:val="000000" w:themeColor="text1"/>
          <w:sz w:val="22"/>
          <w:szCs w:val="22"/>
        </w:rPr>
        <w:t>§ 3 ust</w:t>
      </w:r>
      <w:proofErr w:type="gramEnd"/>
      <w:r w:rsidRPr="00276341">
        <w:rPr>
          <w:color w:val="000000" w:themeColor="text1"/>
          <w:sz w:val="22"/>
          <w:szCs w:val="22"/>
        </w:rPr>
        <w:t>. 14.</w:t>
      </w:r>
    </w:p>
    <w:p w14:paraId="17BB0C31" w14:textId="77777777" w:rsidR="008671D1" w:rsidRPr="00276341" w:rsidRDefault="00E77E88" w:rsidP="00053ECC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 xml:space="preserve">Przyjmujący Zamówienie zobowiązuje się wykonać </w:t>
      </w:r>
      <w:r w:rsidRPr="00276341">
        <w:rPr>
          <w:b/>
          <w:color w:val="000000" w:themeColor="text1"/>
          <w:sz w:val="22"/>
          <w:szCs w:val="22"/>
        </w:rPr>
        <w:t>opis badania RTG</w:t>
      </w:r>
      <w:r w:rsidRPr="00276341">
        <w:rPr>
          <w:color w:val="000000" w:themeColor="text1"/>
          <w:sz w:val="22"/>
          <w:szCs w:val="22"/>
        </w:rPr>
        <w:t xml:space="preserve"> i przekazać go Udzielającemu Zamówienia poprzez umieszczenie go na Platformie</w:t>
      </w:r>
    </w:p>
    <w:p w14:paraId="7DCF6EEA" w14:textId="449B0317" w:rsidR="008671D1" w:rsidRPr="00276341" w:rsidRDefault="00E77E88" w:rsidP="00053ECC">
      <w:pPr>
        <w:pStyle w:val="Tekstpodstawowy"/>
        <w:numPr>
          <w:ilvl w:val="1"/>
          <w:numId w:val="20"/>
        </w:numPr>
        <w:tabs>
          <w:tab w:val="left" w:pos="360"/>
        </w:tabs>
        <w:suppressAutoHyphens/>
        <w:jc w:val="both"/>
        <w:rPr>
          <w:color w:val="000000" w:themeColor="text1"/>
          <w:sz w:val="22"/>
          <w:szCs w:val="22"/>
        </w:rPr>
      </w:pPr>
      <w:proofErr w:type="gramStart"/>
      <w:r w:rsidRPr="00276341">
        <w:rPr>
          <w:color w:val="000000" w:themeColor="text1"/>
          <w:sz w:val="22"/>
          <w:szCs w:val="22"/>
        </w:rPr>
        <w:t>w</w:t>
      </w:r>
      <w:proofErr w:type="gramEnd"/>
      <w:r w:rsidRPr="00276341">
        <w:rPr>
          <w:color w:val="000000" w:themeColor="text1"/>
          <w:sz w:val="22"/>
          <w:szCs w:val="22"/>
        </w:rPr>
        <w:t xml:space="preserve"> ciągu </w:t>
      </w:r>
      <w:r w:rsidR="00203624" w:rsidRPr="00276341">
        <w:rPr>
          <w:b/>
          <w:color w:val="000000" w:themeColor="text1"/>
          <w:sz w:val="22"/>
          <w:szCs w:val="22"/>
        </w:rPr>
        <w:t xml:space="preserve">96 </w:t>
      </w:r>
      <w:r w:rsidRPr="00276341">
        <w:rPr>
          <w:b/>
          <w:color w:val="000000" w:themeColor="text1"/>
          <w:sz w:val="22"/>
          <w:szCs w:val="22"/>
        </w:rPr>
        <w:t>godzin</w:t>
      </w:r>
      <w:r w:rsidRPr="00276341">
        <w:rPr>
          <w:color w:val="000000" w:themeColor="text1"/>
          <w:sz w:val="22"/>
          <w:szCs w:val="22"/>
        </w:rPr>
        <w:t xml:space="preserve"> od czasu otrzymania pełnej transmisji danych z badaniem do opisu oraz skierowaniem na to badanie, </w:t>
      </w:r>
      <w:r w:rsidR="008671D1" w:rsidRPr="00276341">
        <w:rPr>
          <w:color w:val="000000" w:themeColor="text1"/>
          <w:sz w:val="22"/>
          <w:szCs w:val="22"/>
        </w:rPr>
        <w:t xml:space="preserve">jako </w:t>
      </w:r>
      <w:r w:rsidR="008671D1" w:rsidRPr="00276341">
        <w:rPr>
          <w:b/>
          <w:color w:val="000000" w:themeColor="text1"/>
          <w:sz w:val="22"/>
          <w:szCs w:val="22"/>
        </w:rPr>
        <w:t>badanie planowe</w:t>
      </w:r>
    </w:p>
    <w:p w14:paraId="19DF1347" w14:textId="77777777" w:rsidR="008671D1" w:rsidRPr="00276341" w:rsidRDefault="008671D1" w:rsidP="00053ECC">
      <w:pPr>
        <w:pStyle w:val="Tekstpodstawowy"/>
        <w:numPr>
          <w:ilvl w:val="1"/>
          <w:numId w:val="20"/>
        </w:numPr>
        <w:tabs>
          <w:tab w:val="left" w:pos="360"/>
        </w:tabs>
        <w:suppressAutoHyphens/>
        <w:jc w:val="both"/>
        <w:rPr>
          <w:color w:val="000000" w:themeColor="text1"/>
          <w:sz w:val="22"/>
          <w:szCs w:val="22"/>
        </w:rPr>
      </w:pPr>
      <w:proofErr w:type="gramStart"/>
      <w:r w:rsidRPr="00276341">
        <w:rPr>
          <w:color w:val="000000" w:themeColor="text1"/>
          <w:sz w:val="22"/>
          <w:szCs w:val="22"/>
        </w:rPr>
        <w:t>w</w:t>
      </w:r>
      <w:proofErr w:type="gramEnd"/>
      <w:r w:rsidRPr="00276341">
        <w:rPr>
          <w:color w:val="000000" w:themeColor="text1"/>
          <w:sz w:val="22"/>
          <w:szCs w:val="22"/>
        </w:rPr>
        <w:t xml:space="preserve"> ciągu </w:t>
      </w:r>
      <w:r w:rsidRPr="00276341">
        <w:rPr>
          <w:b/>
          <w:color w:val="000000" w:themeColor="text1"/>
          <w:sz w:val="22"/>
          <w:szCs w:val="22"/>
        </w:rPr>
        <w:t>24 godzin</w:t>
      </w:r>
      <w:r w:rsidRPr="00276341">
        <w:rPr>
          <w:color w:val="000000" w:themeColor="text1"/>
          <w:sz w:val="22"/>
          <w:szCs w:val="22"/>
        </w:rPr>
        <w:t xml:space="preserve"> od czasu otrzymania pełnej transmisji danych z badaniem do opisu oraz skierowaniem na to badanie, jako </w:t>
      </w:r>
      <w:r w:rsidRPr="00276341">
        <w:rPr>
          <w:b/>
          <w:color w:val="000000" w:themeColor="text1"/>
          <w:sz w:val="22"/>
          <w:szCs w:val="22"/>
        </w:rPr>
        <w:t>badanie pilne</w:t>
      </w:r>
    </w:p>
    <w:p w14:paraId="1DF33F78" w14:textId="050CEAEB" w:rsidR="00E77E88" w:rsidRPr="00276341" w:rsidRDefault="00E77E88" w:rsidP="00053ECC">
      <w:pPr>
        <w:pStyle w:val="Tekstpodstawowy"/>
        <w:numPr>
          <w:ilvl w:val="1"/>
          <w:numId w:val="20"/>
        </w:numPr>
        <w:tabs>
          <w:tab w:val="left" w:pos="360"/>
        </w:tabs>
        <w:suppressAutoHyphens/>
        <w:jc w:val="both"/>
        <w:rPr>
          <w:color w:val="000000" w:themeColor="text1"/>
          <w:sz w:val="22"/>
          <w:szCs w:val="22"/>
        </w:rPr>
      </w:pPr>
      <w:proofErr w:type="gramStart"/>
      <w:r w:rsidRPr="00276341">
        <w:rPr>
          <w:color w:val="000000" w:themeColor="text1"/>
          <w:sz w:val="22"/>
          <w:szCs w:val="22"/>
        </w:rPr>
        <w:t>w</w:t>
      </w:r>
      <w:proofErr w:type="gramEnd"/>
      <w:r w:rsidRPr="00276341">
        <w:rPr>
          <w:color w:val="000000" w:themeColor="text1"/>
          <w:sz w:val="22"/>
          <w:szCs w:val="22"/>
        </w:rPr>
        <w:t xml:space="preserve"> ciągu </w:t>
      </w:r>
      <w:r w:rsidRPr="00276341">
        <w:rPr>
          <w:b/>
          <w:color w:val="000000" w:themeColor="text1"/>
          <w:sz w:val="22"/>
          <w:szCs w:val="22"/>
        </w:rPr>
        <w:t>1 godziny</w:t>
      </w:r>
      <w:r w:rsidR="008671D1" w:rsidRPr="00276341">
        <w:rPr>
          <w:color w:val="000000" w:themeColor="text1"/>
          <w:sz w:val="22"/>
          <w:szCs w:val="22"/>
        </w:rPr>
        <w:t xml:space="preserve"> </w:t>
      </w:r>
      <w:r w:rsidR="00E94BCC" w:rsidRPr="00276341">
        <w:rPr>
          <w:color w:val="000000" w:themeColor="text1"/>
          <w:sz w:val="22"/>
          <w:szCs w:val="22"/>
        </w:rPr>
        <w:t xml:space="preserve">od czasu otrzymania pełnej transmisji danych z badaniem do opisu oraz skierowaniem na to badanie, jako </w:t>
      </w:r>
      <w:r w:rsidR="00E94BCC" w:rsidRPr="00276341">
        <w:rPr>
          <w:b/>
          <w:color w:val="000000" w:themeColor="text1"/>
          <w:sz w:val="22"/>
          <w:szCs w:val="22"/>
        </w:rPr>
        <w:t xml:space="preserve">badanie </w:t>
      </w:r>
      <w:r w:rsidR="008671D1" w:rsidRPr="00276341">
        <w:rPr>
          <w:b/>
          <w:color w:val="000000" w:themeColor="text1"/>
          <w:sz w:val="22"/>
          <w:szCs w:val="22"/>
        </w:rPr>
        <w:t>na ratunek</w:t>
      </w:r>
      <w:r w:rsidR="008671D1" w:rsidRPr="00276341">
        <w:rPr>
          <w:color w:val="000000" w:themeColor="text1"/>
          <w:sz w:val="22"/>
          <w:szCs w:val="22"/>
        </w:rPr>
        <w:t xml:space="preserve"> (</w:t>
      </w:r>
      <w:r w:rsidR="00E94BCC" w:rsidRPr="00276341">
        <w:rPr>
          <w:color w:val="000000" w:themeColor="text1"/>
          <w:sz w:val="22"/>
          <w:szCs w:val="22"/>
        </w:rPr>
        <w:t xml:space="preserve">każdorazowo </w:t>
      </w:r>
      <w:r w:rsidR="008671D1" w:rsidRPr="00276341">
        <w:rPr>
          <w:color w:val="000000" w:themeColor="text1"/>
          <w:sz w:val="22"/>
          <w:szCs w:val="22"/>
        </w:rPr>
        <w:t>wg zlecenia lekarza kierującego)</w:t>
      </w:r>
    </w:p>
    <w:p w14:paraId="17D6ACAC" w14:textId="77777777" w:rsidR="008671D1" w:rsidRPr="00276341" w:rsidRDefault="00E77E88" w:rsidP="00053ECC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 xml:space="preserve">Przyjmujący Zamówienie zobowiązuje się wykonać </w:t>
      </w:r>
      <w:r w:rsidRPr="00276341">
        <w:rPr>
          <w:b/>
          <w:color w:val="000000" w:themeColor="text1"/>
          <w:sz w:val="22"/>
          <w:szCs w:val="22"/>
        </w:rPr>
        <w:t>opis badania TK</w:t>
      </w:r>
      <w:r w:rsidRPr="00276341">
        <w:rPr>
          <w:color w:val="000000" w:themeColor="text1"/>
          <w:sz w:val="22"/>
          <w:szCs w:val="22"/>
        </w:rPr>
        <w:t xml:space="preserve"> i przekazać go Udzielającemu Zamówienia poprzez umieszczenie go na Platformie</w:t>
      </w:r>
    </w:p>
    <w:p w14:paraId="21AB004D" w14:textId="614F69C0" w:rsidR="008671D1" w:rsidRPr="00276341" w:rsidRDefault="008671D1" w:rsidP="008671D1">
      <w:pPr>
        <w:pStyle w:val="Tekstpodstawowy"/>
        <w:numPr>
          <w:ilvl w:val="1"/>
          <w:numId w:val="40"/>
        </w:numPr>
        <w:tabs>
          <w:tab w:val="left" w:pos="360"/>
        </w:tabs>
        <w:suppressAutoHyphens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 xml:space="preserve">  w ciągu </w:t>
      </w:r>
      <w:r w:rsidR="00203624" w:rsidRPr="00276341">
        <w:rPr>
          <w:b/>
          <w:color w:val="000000" w:themeColor="text1"/>
          <w:sz w:val="22"/>
          <w:szCs w:val="22"/>
        </w:rPr>
        <w:t xml:space="preserve">120 </w:t>
      </w:r>
      <w:r w:rsidRPr="00276341">
        <w:rPr>
          <w:b/>
          <w:color w:val="000000" w:themeColor="text1"/>
          <w:sz w:val="22"/>
          <w:szCs w:val="22"/>
        </w:rPr>
        <w:t>godzin</w:t>
      </w:r>
      <w:r w:rsidRPr="00276341">
        <w:rPr>
          <w:color w:val="000000" w:themeColor="text1"/>
          <w:sz w:val="22"/>
          <w:szCs w:val="22"/>
        </w:rPr>
        <w:t xml:space="preserve"> od czasu otrzymania pełnej transmisji danych z badaniem do opisu </w:t>
      </w:r>
      <w:proofErr w:type="gramStart"/>
      <w:r w:rsidRPr="00276341">
        <w:rPr>
          <w:color w:val="000000" w:themeColor="text1"/>
          <w:sz w:val="22"/>
          <w:szCs w:val="22"/>
        </w:rPr>
        <w:t xml:space="preserve">oraz  </w:t>
      </w:r>
      <w:r w:rsidRPr="00276341">
        <w:rPr>
          <w:color w:val="000000" w:themeColor="text1"/>
          <w:sz w:val="22"/>
          <w:szCs w:val="22"/>
        </w:rPr>
        <w:br/>
        <w:t xml:space="preserve">  skierowaniem</w:t>
      </w:r>
      <w:proofErr w:type="gramEnd"/>
      <w:r w:rsidRPr="00276341">
        <w:rPr>
          <w:color w:val="000000" w:themeColor="text1"/>
          <w:sz w:val="22"/>
          <w:szCs w:val="22"/>
        </w:rPr>
        <w:t xml:space="preserve"> na to badanie, jako </w:t>
      </w:r>
      <w:r w:rsidRPr="00276341">
        <w:rPr>
          <w:b/>
          <w:color w:val="000000" w:themeColor="text1"/>
          <w:sz w:val="22"/>
          <w:szCs w:val="22"/>
        </w:rPr>
        <w:t>badanie planowe</w:t>
      </w:r>
    </w:p>
    <w:p w14:paraId="38375E31" w14:textId="40DED550" w:rsidR="008671D1" w:rsidRPr="00276341" w:rsidRDefault="00E94BCC" w:rsidP="00E94BCC">
      <w:pPr>
        <w:pStyle w:val="Tekstpodstawowy"/>
        <w:tabs>
          <w:tab w:val="left" w:pos="360"/>
        </w:tabs>
        <w:suppressAutoHyphens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ab/>
      </w:r>
      <w:r w:rsidR="008671D1" w:rsidRPr="00276341">
        <w:rPr>
          <w:color w:val="000000" w:themeColor="text1"/>
          <w:sz w:val="22"/>
          <w:szCs w:val="22"/>
        </w:rPr>
        <w:t xml:space="preserve">10.2 </w:t>
      </w:r>
      <w:r w:rsidRPr="00276341">
        <w:rPr>
          <w:color w:val="000000" w:themeColor="text1"/>
          <w:sz w:val="22"/>
          <w:szCs w:val="22"/>
        </w:rPr>
        <w:t xml:space="preserve"> </w:t>
      </w:r>
      <w:r w:rsidR="008671D1" w:rsidRPr="00276341">
        <w:rPr>
          <w:color w:val="000000" w:themeColor="text1"/>
          <w:sz w:val="22"/>
          <w:szCs w:val="22"/>
        </w:rPr>
        <w:t xml:space="preserve">w ciągu </w:t>
      </w:r>
      <w:r w:rsidR="008671D1" w:rsidRPr="00276341">
        <w:rPr>
          <w:b/>
          <w:color w:val="000000" w:themeColor="text1"/>
          <w:sz w:val="22"/>
          <w:szCs w:val="22"/>
        </w:rPr>
        <w:t>24 godzin</w:t>
      </w:r>
      <w:r w:rsidR="008671D1" w:rsidRPr="00276341">
        <w:rPr>
          <w:color w:val="000000" w:themeColor="text1"/>
          <w:sz w:val="22"/>
          <w:szCs w:val="22"/>
        </w:rPr>
        <w:t xml:space="preserve"> od czasu otrzymania pełnej transmisji danych z badaniem do opisu </w:t>
      </w:r>
      <w:proofErr w:type="gramStart"/>
      <w:r w:rsidR="008671D1" w:rsidRPr="00276341">
        <w:rPr>
          <w:color w:val="000000" w:themeColor="text1"/>
          <w:sz w:val="22"/>
          <w:szCs w:val="22"/>
        </w:rPr>
        <w:t xml:space="preserve">oraz  </w:t>
      </w:r>
      <w:r w:rsidR="008671D1" w:rsidRPr="00276341">
        <w:rPr>
          <w:color w:val="000000" w:themeColor="text1"/>
          <w:sz w:val="22"/>
          <w:szCs w:val="22"/>
        </w:rPr>
        <w:br/>
        <w:t xml:space="preserve">        </w:t>
      </w:r>
      <w:r w:rsidRPr="00276341">
        <w:rPr>
          <w:color w:val="000000" w:themeColor="text1"/>
          <w:sz w:val="22"/>
          <w:szCs w:val="22"/>
        </w:rPr>
        <w:t xml:space="preserve">       </w:t>
      </w:r>
      <w:r w:rsidR="009D0FC1" w:rsidRPr="00276341">
        <w:rPr>
          <w:color w:val="000000" w:themeColor="text1"/>
          <w:sz w:val="22"/>
          <w:szCs w:val="22"/>
        </w:rPr>
        <w:t xml:space="preserve"> </w:t>
      </w:r>
      <w:r w:rsidR="008671D1" w:rsidRPr="00276341">
        <w:rPr>
          <w:color w:val="000000" w:themeColor="text1"/>
          <w:sz w:val="22"/>
          <w:szCs w:val="22"/>
        </w:rPr>
        <w:t>skierowaniem</w:t>
      </w:r>
      <w:proofErr w:type="gramEnd"/>
      <w:r w:rsidR="008671D1" w:rsidRPr="00276341">
        <w:rPr>
          <w:color w:val="000000" w:themeColor="text1"/>
          <w:sz w:val="22"/>
          <w:szCs w:val="22"/>
        </w:rPr>
        <w:t xml:space="preserve"> na to badanie, jako </w:t>
      </w:r>
      <w:r w:rsidR="008671D1" w:rsidRPr="00276341">
        <w:rPr>
          <w:b/>
          <w:color w:val="000000" w:themeColor="text1"/>
          <w:sz w:val="22"/>
          <w:szCs w:val="22"/>
        </w:rPr>
        <w:t>badanie pilne</w:t>
      </w:r>
    </w:p>
    <w:p w14:paraId="3F255DEF" w14:textId="3FAA40E5" w:rsidR="008671D1" w:rsidRPr="00276341" w:rsidRDefault="00E94BCC" w:rsidP="00E94BCC">
      <w:pPr>
        <w:pStyle w:val="Tekstpodstawowy"/>
        <w:tabs>
          <w:tab w:val="left" w:pos="360"/>
        </w:tabs>
        <w:suppressAutoHyphens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ab/>
      </w:r>
      <w:r w:rsidR="008671D1" w:rsidRPr="00276341">
        <w:rPr>
          <w:color w:val="000000" w:themeColor="text1"/>
          <w:sz w:val="22"/>
          <w:szCs w:val="22"/>
        </w:rPr>
        <w:t xml:space="preserve">10.3 </w:t>
      </w:r>
      <w:r w:rsidRPr="00276341">
        <w:rPr>
          <w:color w:val="000000" w:themeColor="text1"/>
          <w:sz w:val="22"/>
          <w:szCs w:val="22"/>
        </w:rPr>
        <w:t xml:space="preserve"> w ciągu </w:t>
      </w:r>
      <w:r w:rsidRPr="00276341">
        <w:rPr>
          <w:b/>
          <w:color w:val="000000" w:themeColor="text1"/>
          <w:sz w:val="22"/>
          <w:szCs w:val="22"/>
        </w:rPr>
        <w:t>1 godziny</w:t>
      </w:r>
      <w:r w:rsidRPr="00276341">
        <w:rPr>
          <w:color w:val="000000" w:themeColor="text1"/>
          <w:sz w:val="22"/>
          <w:szCs w:val="22"/>
        </w:rPr>
        <w:t xml:space="preserve"> od czasu otrzymania pełnej transmisji danych z badaniem do opisu </w:t>
      </w:r>
      <w:proofErr w:type="gramStart"/>
      <w:r w:rsidRPr="00276341">
        <w:rPr>
          <w:color w:val="000000" w:themeColor="text1"/>
          <w:sz w:val="22"/>
          <w:szCs w:val="22"/>
        </w:rPr>
        <w:t xml:space="preserve">oraz </w:t>
      </w:r>
      <w:r w:rsidRPr="00276341">
        <w:rPr>
          <w:color w:val="000000" w:themeColor="text1"/>
          <w:sz w:val="22"/>
          <w:szCs w:val="22"/>
        </w:rPr>
        <w:br/>
        <w:t xml:space="preserve">               </w:t>
      </w:r>
      <w:r w:rsidR="009D0FC1" w:rsidRPr="00276341">
        <w:rPr>
          <w:color w:val="000000" w:themeColor="text1"/>
          <w:sz w:val="22"/>
          <w:szCs w:val="22"/>
        </w:rPr>
        <w:t xml:space="preserve"> </w:t>
      </w:r>
      <w:r w:rsidRPr="00276341">
        <w:rPr>
          <w:color w:val="000000" w:themeColor="text1"/>
          <w:sz w:val="22"/>
          <w:szCs w:val="22"/>
        </w:rPr>
        <w:t xml:space="preserve"> skierowaniem</w:t>
      </w:r>
      <w:proofErr w:type="gramEnd"/>
      <w:r w:rsidRPr="00276341">
        <w:rPr>
          <w:color w:val="000000" w:themeColor="text1"/>
          <w:sz w:val="22"/>
          <w:szCs w:val="22"/>
        </w:rPr>
        <w:t xml:space="preserve"> na to badanie, jako </w:t>
      </w:r>
      <w:r w:rsidRPr="00276341">
        <w:rPr>
          <w:b/>
          <w:color w:val="000000" w:themeColor="text1"/>
          <w:sz w:val="22"/>
          <w:szCs w:val="22"/>
        </w:rPr>
        <w:t>badanie na ratunek</w:t>
      </w:r>
      <w:r w:rsidR="008671D1" w:rsidRPr="00276341">
        <w:rPr>
          <w:color w:val="000000" w:themeColor="text1"/>
          <w:sz w:val="22"/>
          <w:szCs w:val="22"/>
        </w:rPr>
        <w:t xml:space="preserve"> </w:t>
      </w:r>
      <w:r w:rsidRPr="00276341">
        <w:rPr>
          <w:color w:val="000000" w:themeColor="text1"/>
          <w:sz w:val="22"/>
          <w:szCs w:val="22"/>
        </w:rPr>
        <w:t xml:space="preserve"> </w:t>
      </w:r>
      <w:r w:rsidR="008671D1" w:rsidRPr="00276341">
        <w:rPr>
          <w:color w:val="000000" w:themeColor="text1"/>
          <w:sz w:val="22"/>
          <w:szCs w:val="22"/>
        </w:rPr>
        <w:t>(</w:t>
      </w:r>
      <w:r w:rsidRPr="00276341">
        <w:rPr>
          <w:color w:val="000000" w:themeColor="text1"/>
          <w:sz w:val="22"/>
          <w:szCs w:val="22"/>
        </w:rPr>
        <w:t xml:space="preserve">każdorazowo </w:t>
      </w:r>
      <w:r w:rsidR="008671D1" w:rsidRPr="00276341">
        <w:rPr>
          <w:color w:val="000000" w:themeColor="text1"/>
          <w:sz w:val="22"/>
          <w:szCs w:val="22"/>
        </w:rPr>
        <w:t xml:space="preserve">wg zlecenia lekarza </w:t>
      </w:r>
      <w:r w:rsidR="009D0FC1" w:rsidRPr="00276341">
        <w:rPr>
          <w:color w:val="000000" w:themeColor="text1"/>
          <w:sz w:val="22"/>
          <w:szCs w:val="22"/>
        </w:rPr>
        <w:t xml:space="preserve"> </w:t>
      </w:r>
      <w:r w:rsidR="009D0FC1" w:rsidRPr="00276341">
        <w:rPr>
          <w:color w:val="000000" w:themeColor="text1"/>
          <w:sz w:val="22"/>
          <w:szCs w:val="22"/>
        </w:rPr>
        <w:br/>
        <w:t xml:space="preserve">                </w:t>
      </w:r>
      <w:r w:rsidR="008671D1" w:rsidRPr="00276341">
        <w:rPr>
          <w:color w:val="000000" w:themeColor="text1"/>
          <w:sz w:val="22"/>
          <w:szCs w:val="22"/>
        </w:rPr>
        <w:t>kierującego)</w:t>
      </w:r>
    </w:p>
    <w:p w14:paraId="31F9EB99" w14:textId="3D115A94" w:rsidR="0048626A" w:rsidRPr="00276341" w:rsidRDefault="0048626A" w:rsidP="00053EC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76341">
        <w:rPr>
          <w:rFonts w:ascii="Times New Roman" w:eastAsia="Times New Roman" w:hAnsi="Times New Roman"/>
          <w:color w:val="000000" w:themeColor="text1"/>
          <w:lang w:eastAsia="pl-PL"/>
        </w:rPr>
        <w:t>Przyjmujący Zamówienie zobowiązuje się wykonać konsultacje wyników badań obrazowych TK</w:t>
      </w:r>
      <w:r w:rsidR="008A3419" w:rsidRPr="00276341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r w:rsidRPr="00276341">
        <w:rPr>
          <w:rFonts w:ascii="Times New Roman" w:eastAsia="Times New Roman" w:hAnsi="Times New Roman"/>
          <w:color w:val="000000" w:themeColor="text1"/>
          <w:lang w:eastAsia="pl-PL"/>
        </w:rPr>
        <w:t>RTG i przekazać wynik konsultacji Udzielającemu Zamówienia poprzez umieszczenie go na Platformie</w:t>
      </w:r>
      <w:r w:rsidR="00116399" w:rsidRPr="00276341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116399" w:rsidRPr="00276341">
        <w:rPr>
          <w:rFonts w:ascii="Times New Roman" w:eastAsia="Times New Roman" w:hAnsi="Times New Roman"/>
          <w:b/>
          <w:color w:val="000000" w:themeColor="text1"/>
          <w:lang w:eastAsia="pl-PL"/>
        </w:rPr>
        <w:t>w ciągu 24 godzin</w:t>
      </w:r>
      <w:r w:rsidR="00116399" w:rsidRPr="00276341">
        <w:rPr>
          <w:rFonts w:ascii="Times New Roman" w:eastAsia="Times New Roman" w:hAnsi="Times New Roman"/>
          <w:color w:val="000000" w:themeColor="text1"/>
          <w:lang w:eastAsia="pl-PL"/>
        </w:rPr>
        <w:t xml:space="preserve"> od czasu otrzymania pełnej transmisji danych z badaniem i wyniku badania oraz zleceniem konsultacji.</w:t>
      </w:r>
    </w:p>
    <w:p w14:paraId="42512F75" w14:textId="77777777" w:rsidR="00E77E88" w:rsidRPr="00276341" w:rsidRDefault="00E77E88" w:rsidP="00053ECC">
      <w:pPr>
        <w:pStyle w:val="Tekstpodstawowy"/>
        <w:numPr>
          <w:ilvl w:val="0"/>
          <w:numId w:val="20"/>
        </w:numPr>
        <w:suppressAutoHyphens/>
        <w:ind w:left="357" w:hanging="357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 xml:space="preserve">W przypadku wątpliwości diagnostycznych Udzielający Zamówienia zażąda </w:t>
      </w:r>
      <w:proofErr w:type="gramStart"/>
      <w:r w:rsidRPr="00276341">
        <w:rPr>
          <w:color w:val="000000" w:themeColor="text1"/>
          <w:sz w:val="22"/>
          <w:szCs w:val="22"/>
        </w:rPr>
        <w:t>wyjaśnień co</w:t>
      </w:r>
      <w:proofErr w:type="gramEnd"/>
      <w:r w:rsidRPr="00276341">
        <w:rPr>
          <w:color w:val="000000" w:themeColor="text1"/>
          <w:sz w:val="22"/>
          <w:szCs w:val="22"/>
        </w:rPr>
        <w:t xml:space="preserve"> do wykonanego opisu badania. Przyjmujący Zamówienie na każde wezwanie Udzielającego Zamówienia niezwłocznie, nie później niż w ciągu 3 godzin udzieli </w:t>
      </w:r>
      <w:proofErr w:type="gramStart"/>
      <w:r w:rsidRPr="00276341">
        <w:rPr>
          <w:color w:val="000000" w:themeColor="text1"/>
          <w:sz w:val="22"/>
          <w:szCs w:val="22"/>
        </w:rPr>
        <w:t>wyjaśnienia co</w:t>
      </w:r>
      <w:proofErr w:type="gramEnd"/>
      <w:r w:rsidRPr="00276341">
        <w:rPr>
          <w:color w:val="000000" w:themeColor="text1"/>
          <w:sz w:val="22"/>
          <w:szCs w:val="22"/>
        </w:rPr>
        <w:t xml:space="preserve"> do wykonanego opisu badania za pośrednictwem Platformy.</w:t>
      </w:r>
    </w:p>
    <w:p w14:paraId="1FC980EF" w14:textId="519F4DB9" w:rsidR="00203624" w:rsidRPr="00276341" w:rsidRDefault="00203624" w:rsidP="00053ECC">
      <w:pPr>
        <w:pStyle w:val="Tekstpodstawowy"/>
        <w:numPr>
          <w:ilvl w:val="0"/>
          <w:numId w:val="20"/>
        </w:numPr>
        <w:suppressAutoHyphens/>
        <w:ind w:left="357" w:hanging="357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>Przyjmujący Zamówienie (zapewnia</w:t>
      </w:r>
      <w:r w:rsidR="0097564D" w:rsidRPr="00276341">
        <w:rPr>
          <w:color w:val="000000" w:themeColor="text1"/>
          <w:sz w:val="22"/>
          <w:szCs w:val="22"/>
        </w:rPr>
        <w:t>/nie zapewnia zgodnie ze złożoną</w:t>
      </w:r>
      <w:r w:rsidRPr="00276341">
        <w:rPr>
          <w:color w:val="000000" w:themeColor="text1"/>
          <w:sz w:val="22"/>
          <w:szCs w:val="22"/>
        </w:rPr>
        <w:t xml:space="preserve"> ofertą) możliwość telefonicznej konsultacji z lekarzem radiologiem po przesłaniu badania na ratunek w celu ustalenia ewentualnej (wstępnej) diagnozy ustnej.</w:t>
      </w:r>
    </w:p>
    <w:p w14:paraId="1F0A827E" w14:textId="14BC99AF" w:rsidR="00203624" w:rsidRPr="00276341" w:rsidRDefault="0050012F" w:rsidP="00203624">
      <w:pPr>
        <w:pStyle w:val="Tekstpodstawowy"/>
        <w:numPr>
          <w:ilvl w:val="0"/>
          <w:numId w:val="20"/>
        </w:numPr>
        <w:suppressAutoHyphens/>
        <w:ind w:left="357" w:hanging="357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 xml:space="preserve">Przyjmujący Zamówienie </w:t>
      </w:r>
      <w:r w:rsidR="00203624" w:rsidRPr="00276341">
        <w:rPr>
          <w:color w:val="000000" w:themeColor="text1"/>
          <w:sz w:val="22"/>
          <w:szCs w:val="22"/>
        </w:rPr>
        <w:t xml:space="preserve">zapewnia </w:t>
      </w:r>
      <w:r w:rsidRPr="00276341">
        <w:rPr>
          <w:color w:val="000000" w:themeColor="text1"/>
          <w:sz w:val="22"/>
          <w:szCs w:val="22"/>
        </w:rPr>
        <w:t>(</w:t>
      </w:r>
      <w:r w:rsidR="00203624" w:rsidRPr="00276341">
        <w:rPr>
          <w:color w:val="000000" w:themeColor="text1"/>
          <w:sz w:val="22"/>
          <w:szCs w:val="22"/>
        </w:rPr>
        <w:t xml:space="preserve">po </w:t>
      </w:r>
      <w:r w:rsidRPr="00276341">
        <w:rPr>
          <w:color w:val="000000" w:themeColor="text1"/>
          <w:sz w:val="22"/>
          <w:szCs w:val="22"/>
        </w:rPr>
        <w:t xml:space="preserve">wcześniejszym </w:t>
      </w:r>
      <w:r w:rsidR="00203624" w:rsidRPr="00276341">
        <w:rPr>
          <w:color w:val="000000" w:themeColor="text1"/>
          <w:sz w:val="22"/>
          <w:szCs w:val="22"/>
        </w:rPr>
        <w:t>zgłoszeniu takiej potrzeby/bez zgłoszenia takiej potrzeby</w:t>
      </w:r>
      <w:r w:rsidRPr="00276341">
        <w:rPr>
          <w:color w:val="000000" w:themeColor="text1"/>
          <w:sz w:val="22"/>
          <w:szCs w:val="22"/>
        </w:rPr>
        <w:t xml:space="preserve"> </w:t>
      </w:r>
      <w:r w:rsidR="0097564D" w:rsidRPr="00276341">
        <w:rPr>
          <w:color w:val="000000" w:themeColor="text1"/>
          <w:sz w:val="22"/>
          <w:szCs w:val="22"/>
        </w:rPr>
        <w:t>zgodnie ze złożoną</w:t>
      </w:r>
      <w:r w:rsidR="00203624" w:rsidRPr="00276341">
        <w:rPr>
          <w:color w:val="000000" w:themeColor="text1"/>
          <w:sz w:val="22"/>
          <w:szCs w:val="22"/>
        </w:rPr>
        <w:t xml:space="preserve"> ofertą) możliwość telefonicznej konsultacji wyniku badania </w:t>
      </w:r>
      <w:r w:rsidRPr="00276341">
        <w:rPr>
          <w:color w:val="000000" w:themeColor="text1"/>
          <w:sz w:val="22"/>
          <w:szCs w:val="22"/>
        </w:rPr>
        <w:br/>
      </w:r>
      <w:r w:rsidR="00203624" w:rsidRPr="00276341">
        <w:rPr>
          <w:color w:val="000000" w:themeColor="text1"/>
          <w:sz w:val="22"/>
          <w:szCs w:val="22"/>
        </w:rPr>
        <w:t>z lekarzem je opisującym</w:t>
      </w:r>
      <w:r w:rsidRPr="00276341">
        <w:rPr>
          <w:color w:val="000000" w:themeColor="text1"/>
          <w:sz w:val="22"/>
          <w:szCs w:val="22"/>
        </w:rPr>
        <w:t>.</w:t>
      </w:r>
    </w:p>
    <w:p w14:paraId="2CC247F5" w14:textId="3210F879" w:rsidR="0097564D" w:rsidRPr="00276341" w:rsidRDefault="0097564D" w:rsidP="0097564D">
      <w:pPr>
        <w:pStyle w:val="Tekstpodstawowy"/>
        <w:numPr>
          <w:ilvl w:val="0"/>
          <w:numId w:val="20"/>
        </w:numPr>
        <w:suppressAutoHyphens/>
        <w:ind w:left="357" w:hanging="357"/>
        <w:jc w:val="both"/>
        <w:rPr>
          <w:b/>
          <w:color w:val="000000" w:themeColor="text1"/>
        </w:rPr>
      </w:pPr>
      <w:r w:rsidRPr="00276341">
        <w:rPr>
          <w:color w:val="000000" w:themeColor="text1"/>
          <w:sz w:val="22"/>
          <w:szCs w:val="22"/>
        </w:rPr>
        <w:t xml:space="preserve">Przyjmujący Zamówienie </w:t>
      </w:r>
      <w:r w:rsidR="0050012F" w:rsidRPr="00276341">
        <w:rPr>
          <w:color w:val="000000" w:themeColor="text1"/>
          <w:sz w:val="22"/>
          <w:szCs w:val="22"/>
        </w:rPr>
        <w:t>określa</w:t>
      </w:r>
      <w:r w:rsidR="00203624" w:rsidRPr="00276341">
        <w:rPr>
          <w:color w:val="000000" w:themeColor="text1"/>
          <w:sz w:val="22"/>
          <w:szCs w:val="22"/>
        </w:rPr>
        <w:t xml:space="preserve"> </w:t>
      </w:r>
      <w:r w:rsidRPr="00276341">
        <w:rPr>
          <w:color w:val="000000" w:themeColor="text1"/>
          <w:sz w:val="22"/>
          <w:szCs w:val="22"/>
        </w:rPr>
        <w:t>(zgodnie ze złożoną</w:t>
      </w:r>
      <w:r w:rsidR="00203624" w:rsidRPr="00276341">
        <w:rPr>
          <w:color w:val="000000" w:themeColor="text1"/>
          <w:sz w:val="22"/>
          <w:szCs w:val="22"/>
        </w:rPr>
        <w:t xml:space="preserve"> ofertą) </w:t>
      </w:r>
      <w:r w:rsidR="0050012F" w:rsidRPr="00276341">
        <w:rPr>
          <w:color w:val="000000" w:themeColor="text1"/>
          <w:sz w:val="22"/>
          <w:szCs w:val="22"/>
        </w:rPr>
        <w:t>sumaryczny czas niedostępności systemu informatycznego do………….</w:t>
      </w:r>
      <w:r w:rsidRPr="00276341">
        <w:rPr>
          <w:color w:val="000000" w:themeColor="text1"/>
          <w:sz w:val="22"/>
          <w:szCs w:val="22"/>
        </w:rPr>
        <w:t xml:space="preserve"> </w:t>
      </w:r>
      <w:proofErr w:type="gramStart"/>
      <w:r w:rsidR="0050012F" w:rsidRPr="00276341">
        <w:rPr>
          <w:color w:val="000000" w:themeColor="text1"/>
          <w:sz w:val="22"/>
          <w:szCs w:val="22"/>
        </w:rPr>
        <w:t>godzin</w:t>
      </w:r>
      <w:proofErr w:type="gramEnd"/>
      <w:r w:rsidR="0050012F" w:rsidRPr="00276341">
        <w:rPr>
          <w:color w:val="000000" w:themeColor="text1"/>
          <w:sz w:val="22"/>
          <w:szCs w:val="22"/>
        </w:rPr>
        <w:t xml:space="preserve"> w skali roku.</w:t>
      </w:r>
      <w:r w:rsidRPr="00276341">
        <w:rPr>
          <w:color w:val="000000" w:themeColor="text1"/>
          <w:sz w:val="22"/>
          <w:szCs w:val="22"/>
        </w:rPr>
        <w:t xml:space="preserve"> W przypadku planowanej niedostępności systemu informatycznego Przyjmujący Zamówienie poinformuje Udzielającego Zamówienia na minimum 7 dni przed planowaną przerwą techniczną.</w:t>
      </w:r>
    </w:p>
    <w:p w14:paraId="2780D16E" w14:textId="77777777" w:rsidR="00203624" w:rsidRPr="00276341" w:rsidRDefault="00203624" w:rsidP="00203624">
      <w:pPr>
        <w:pStyle w:val="Tekstpodstawowy"/>
        <w:suppressAutoHyphens/>
        <w:ind w:left="357"/>
        <w:jc w:val="both"/>
        <w:rPr>
          <w:color w:val="000000" w:themeColor="text1"/>
          <w:sz w:val="22"/>
          <w:szCs w:val="22"/>
        </w:rPr>
      </w:pPr>
    </w:p>
    <w:p w14:paraId="3F9662D6" w14:textId="77FB45E3" w:rsidR="00E77E88" w:rsidRPr="00276341" w:rsidRDefault="00E77E88" w:rsidP="00053ECC">
      <w:pPr>
        <w:pStyle w:val="Tekstpodstawowy"/>
        <w:numPr>
          <w:ilvl w:val="0"/>
          <w:numId w:val="20"/>
        </w:numPr>
        <w:suppressAutoHyphens/>
        <w:ind w:left="357" w:hanging="357"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 xml:space="preserve">Strony oświadczają, że dokumentacja medyczna sporządzana w ramach niniejszej Umowy, w tym wszelkie dane podlegają ochronie zgodnie z przepisami prawa powszechnie obowiązującego. Strony oświadczają, że zarówno dokumentacja, jak i dane będą podlegały wszelkim </w:t>
      </w:r>
      <w:proofErr w:type="gramStart"/>
      <w:r w:rsidRPr="00276341">
        <w:rPr>
          <w:color w:val="000000" w:themeColor="text1"/>
          <w:sz w:val="22"/>
          <w:szCs w:val="22"/>
        </w:rPr>
        <w:t xml:space="preserve">rygorom, </w:t>
      </w:r>
      <w:r w:rsidR="00C22BCD" w:rsidRPr="00276341">
        <w:rPr>
          <w:color w:val="000000" w:themeColor="text1"/>
          <w:sz w:val="22"/>
          <w:szCs w:val="22"/>
        </w:rPr>
        <w:t xml:space="preserve">              </w:t>
      </w:r>
      <w:r w:rsidRPr="00276341">
        <w:rPr>
          <w:color w:val="000000" w:themeColor="text1"/>
          <w:sz w:val="22"/>
          <w:szCs w:val="22"/>
        </w:rPr>
        <w:t>co</w:t>
      </w:r>
      <w:proofErr w:type="gramEnd"/>
      <w:r w:rsidRPr="00276341">
        <w:rPr>
          <w:color w:val="000000" w:themeColor="text1"/>
          <w:sz w:val="22"/>
          <w:szCs w:val="22"/>
        </w:rPr>
        <w:t xml:space="preserve"> do zasad ich przetwarzania, przechowywania i w szczególności rygorów ich udostępniania.</w:t>
      </w:r>
    </w:p>
    <w:p w14:paraId="075A8296" w14:textId="77777777" w:rsidR="00E77E88" w:rsidRPr="00276341" w:rsidRDefault="00E77E88" w:rsidP="00B65DE8">
      <w:pPr>
        <w:pStyle w:val="Tekstpodstawowy"/>
        <w:jc w:val="both"/>
        <w:rPr>
          <w:color w:val="000000" w:themeColor="text1"/>
          <w:sz w:val="22"/>
          <w:szCs w:val="22"/>
        </w:rPr>
      </w:pPr>
    </w:p>
    <w:p w14:paraId="36507BFA" w14:textId="77777777" w:rsidR="00E77E88" w:rsidRPr="00276341" w:rsidRDefault="00E77E88" w:rsidP="00B65DE8">
      <w:pPr>
        <w:pStyle w:val="Tekstpodstawowy"/>
        <w:jc w:val="center"/>
        <w:rPr>
          <w:b/>
          <w:color w:val="000000" w:themeColor="text1"/>
          <w:sz w:val="22"/>
          <w:szCs w:val="22"/>
        </w:rPr>
      </w:pPr>
      <w:r w:rsidRPr="00276341">
        <w:rPr>
          <w:b/>
          <w:color w:val="000000" w:themeColor="text1"/>
          <w:sz w:val="22"/>
          <w:szCs w:val="22"/>
        </w:rPr>
        <w:t>§ 3.</w:t>
      </w:r>
    </w:p>
    <w:p w14:paraId="48B0E43C" w14:textId="189DBBE7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Przyjmujący Zamówienie zobowiązuje się do wykonania wszystkich przekazanych mu na mocy niniejszej Umowy obowiązków z zachowaniem rzetelności i najwyższej </w:t>
      </w:r>
      <w:proofErr w:type="gramStart"/>
      <w:r w:rsidRPr="00276341">
        <w:rPr>
          <w:rFonts w:ascii="Times New Roman" w:hAnsi="Times New Roman"/>
          <w:color w:val="000000" w:themeColor="text1"/>
        </w:rPr>
        <w:t xml:space="preserve">staranności, </w:t>
      </w:r>
      <w:r w:rsidR="00C22BCD" w:rsidRPr="00276341">
        <w:rPr>
          <w:rFonts w:ascii="Times New Roman" w:hAnsi="Times New Roman"/>
          <w:color w:val="000000" w:themeColor="text1"/>
        </w:rPr>
        <w:t xml:space="preserve">                            </w:t>
      </w:r>
      <w:r w:rsidR="00CF784A" w:rsidRPr="00276341">
        <w:rPr>
          <w:rFonts w:ascii="Times New Roman" w:hAnsi="Times New Roman"/>
          <w:color w:val="000000" w:themeColor="text1"/>
        </w:rPr>
        <w:t xml:space="preserve">           </w:t>
      </w:r>
      <w:r w:rsidRPr="00276341">
        <w:rPr>
          <w:rFonts w:ascii="Times New Roman" w:hAnsi="Times New Roman"/>
          <w:color w:val="000000" w:themeColor="text1"/>
        </w:rPr>
        <w:t>w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szcz</w:t>
      </w:r>
      <w:r w:rsidR="00222E53" w:rsidRPr="00276341">
        <w:rPr>
          <w:rFonts w:ascii="Times New Roman" w:hAnsi="Times New Roman"/>
          <w:color w:val="000000" w:themeColor="text1"/>
        </w:rPr>
        <w:t>ególności zgodnie z obowiązującą</w:t>
      </w:r>
      <w:r w:rsidRPr="00276341">
        <w:rPr>
          <w:rFonts w:ascii="Times New Roman" w:hAnsi="Times New Roman"/>
          <w:color w:val="000000" w:themeColor="text1"/>
        </w:rPr>
        <w:t xml:space="preserve"> wiedzą medyczną i standardami, przez osoby posiadające odpowiednie kwalifikacje.</w:t>
      </w:r>
    </w:p>
    <w:p w14:paraId="4530B766" w14:textId="77777777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Przyjmujący Zamówienie zobowiązuje się zap</w:t>
      </w:r>
      <w:r w:rsidR="00B04CD3" w:rsidRPr="00276341">
        <w:rPr>
          <w:rFonts w:ascii="Times New Roman" w:hAnsi="Times New Roman"/>
          <w:color w:val="000000" w:themeColor="text1"/>
        </w:rPr>
        <w:t>ewnić Udzielającemu Zamówienia 5</w:t>
      </w:r>
      <w:r w:rsidRPr="00276341">
        <w:rPr>
          <w:rFonts w:ascii="Times New Roman" w:hAnsi="Times New Roman"/>
          <w:color w:val="000000" w:themeColor="text1"/>
        </w:rPr>
        <w:t>-dniowy okres wdrożeniowy, podczas którego nastąpi przekazanie Udzielającemu Zamówienia instrukcji działania obsługi Platformy i procedur związanych z odbiorem i wysyłaniem danych. Wszelkie czynności powinny zostać potwierdzone protokołem podpisanym przez obie strony.</w:t>
      </w:r>
    </w:p>
    <w:p w14:paraId="78F8A994" w14:textId="77777777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Przyjmujący Zamówienie zobowiązuje się przeprowadzić bezpłatne przeszkolenie personelu Udzielającego Zamówienia w tym w zakresie obsługi Platformy. Czynności powinny zostać potwierdzone protokołem podpisanym przez obie strony.</w:t>
      </w:r>
    </w:p>
    <w:p w14:paraId="768E97AF" w14:textId="1368AA29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W przypadku konieczności podłączenia Platformy do systemu PACS/RIS Przyjmujący Zamówienie dokona wszelkich niezbędnych pracy własnymi środkami i na własny koszt. </w:t>
      </w:r>
      <w:r w:rsidR="00053ECC" w:rsidRPr="00276341">
        <w:rPr>
          <w:rFonts w:ascii="Times New Roman" w:hAnsi="Times New Roman"/>
          <w:color w:val="000000" w:themeColor="text1"/>
        </w:rPr>
        <w:t>Czynności powinny zostać potwierdzone</w:t>
      </w:r>
      <w:r w:rsidRPr="00276341">
        <w:rPr>
          <w:rFonts w:ascii="Times New Roman" w:hAnsi="Times New Roman"/>
          <w:color w:val="000000" w:themeColor="text1"/>
        </w:rPr>
        <w:t xml:space="preserve"> protokołem podpisanym przez obie strony.</w:t>
      </w:r>
    </w:p>
    <w:p w14:paraId="575E1DC4" w14:textId="77777777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Wszelkie konieczne prace zostaną przeprowadzone w uzgodnieniu i za zgodą Udzielającego Zamówienia.</w:t>
      </w:r>
    </w:p>
    <w:p w14:paraId="50A8D885" w14:textId="77777777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Przyjmujący Zamówienie dostarczy sprzęt niezbędny do prawidłowego przesyłania badań. Przyjmujący Zamówienie zobowiązuje się do przeprowadzenia testów poprawności działania oprogramowania. Wszelkie czynności powinny zostać potwierdzone protokołem podpisanym przez obie strony.</w:t>
      </w:r>
    </w:p>
    <w:p w14:paraId="78874ADE" w14:textId="77777777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Nadzór techniczny przesyłania badań do opisu będzie prowadzony przez Przyjmującego Zamówienie.</w:t>
      </w:r>
    </w:p>
    <w:p w14:paraId="79501DB5" w14:textId="5D0B6331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Przyjmujący Zamówienie </w:t>
      </w:r>
      <w:r w:rsidR="00E84F12" w:rsidRPr="00276341">
        <w:rPr>
          <w:rFonts w:ascii="Times New Roman" w:hAnsi="Times New Roman"/>
          <w:color w:val="000000" w:themeColor="text1"/>
        </w:rPr>
        <w:t>dopuszcza wykonanie przedmiotu zamówienia przez swoich podwykonawców, z którymi ma zawarte umowy w zakresie objętym przedmiotem niniejszej umowy.</w:t>
      </w:r>
    </w:p>
    <w:p w14:paraId="11909AB9" w14:textId="77777777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Przyjmujący Zamówienie zapewnia zorganizowanie teletransmisji obrazów w oparciu o własne oprogramowanie. W ramach wynagrodzenia określonego w § 10 przez okres obowiązywania niniejszej Umowy Przyjmujący Zamówienie udziela Udzielającemu Zamówienia niewyłącznej licencji na korzystanie ze wskazanego w zdaniu pierwszym oprogramowania w celach związanych z wykonywaniem Umowy oraz w sposób w niej opisany, bez prawa dokonywania w nim jakichkolwiek zmian konstrukcyjnych.</w:t>
      </w:r>
    </w:p>
    <w:p w14:paraId="738C6952" w14:textId="77777777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Wykaz zawierający imię i nazwisko lekarza wykonującego opisy badań u Przyjmującego Zamówienie oraz nr jego prawa wykonywania zawodu oraz jego dane kontaktowe (adres e-mail,</w:t>
      </w:r>
    </w:p>
    <w:p w14:paraId="6CB15EE1" w14:textId="77777777" w:rsidR="00E77E88" w:rsidRPr="00276341" w:rsidRDefault="00E77E88" w:rsidP="008E2DC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nr telefonu VOIP lub GSM), stanowić będzie </w:t>
      </w:r>
      <w:r w:rsidRPr="00276341">
        <w:rPr>
          <w:rFonts w:ascii="Times New Roman" w:hAnsi="Times New Roman"/>
          <w:b/>
          <w:color w:val="000000" w:themeColor="text1"/>
        </w:rPr>
        <w:t>Załącznik nr 3</w:t>
      </w:r>
      <w:r w:rsidRPr="00276341">
        <w:rPr>
          <w:rFonts w:ascii="Times New Roman" w:hAnsi="Times New Roman"/>
          <w:color w:val="000000" w:themeColor="text1"/>
        </w:rPr>
        <w:t xml:space="preserve"> do Umowy i </w:t>
      </w:r>
      <w:proofErr w:type="gramStart"/>
      <w:r w:rsidRPr="00276341">
        <w:rPr>
          <w:rFonts w:ascii="Times New Roman" w:hAnsi="Times New Roman"/>
          <w:color w:val="000000" w:themeColor="text1"/>
        </w:rPr>
        <w:t>będzie          aktualizowany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przez Przyjmującego Zamówienie każdorazowo w przypadku wystąpienia zmiany składu personalnego w formie pisemnej.</w:t>
      </w:r>
    </w:p>
    <w:p w14:paraId="6B91D3BF" w14:textId="77777777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Przyjmujący Zamówienie zapewni Udzielającemu Zamówienia dostęp do aktualnego grafiku dyżurów lekarzy wykonującego opisy badań u Przyjmującego Zamówienie poprzez:</w:t>
      </w:r>
    </w:p>
    <w:p w14:paraId="547549E3" w14:textId="77777777" w:rsidR="00E77E88" w:rsidRPr="00276341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umieszczenie go na </w:t>
      </w:r>
      <w:proofErr w:type="gramStart"/>
      <w:r w:rsidRPr="00276341">
        <w:rPr>
          <w:rFonts w:ascii="Times New Roman" w:hAnsi="Times New Roman"/>
          <w:color w:val="000000" w:themeColor="text1"/>
        </w:rPr>
        <w:t>Platformie   lub</w:t>
      </w:r>
      <w:proofErr w:type="gramEnd"/>
    </w:p>
    <w:p w14:paraId="32A05AEA" w14:textId="2846BFE2" w:rsidR="00E77E88" w:rsidRPr="00276341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  <w:color w:val="000000" w:themeColor="text1"/>
        </w:rPr>
      </w:pPr>
      <w:proofErr w:type="gramStart"/>
      <w:r w:rsidRPr="00276341">
        <w:rPr>
          <w:rFonts w:ascii="Times New Roman" w:hAnsi="Times New Roman"/>
          <w:color w:val="000000" w:themeColor="text1"/>
        </w:rPr>
        <w:t>przesyłanie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w formie wiadomości e-mail na adres …………………………………………….</w:t>
      </w:r>
      <w:r w:rsidRPr="00276341">
        <w:rPr>
          <w:rFonts w:ascii="Times New Roman" w:hAnsi="Times New Roman"/>
          <w:color w:val="000000" w:themeColor="text1"/>
        </w:rPr>
        <w:br/>
        <w:t xml:space="preserve">w odstępach cotygodniowych lub częściej w przypadku konieczności wprowadzenia </w:t>
      </w:r>
      <w:proofErr w:type="gramStart"/>
      <w:r w:rsidRPr="00276341">
        <w:rPr>
          <w:rFonts w:ascii="Times New Roman" w:hAnsi="Times New Roman"/>
          <w:color w:val="000000" w:themeColor="text1"/>
        </w:rPr>
        <w:t xml:space="preserve">zmian </w:t>
      </w:r>
      <w:r w:rsidR="00B75C8B" w:rsidRPr="00276341">
        <w:rPr>
          <w:rFonts w:ascii="Times New Roman" w:hAnsi="Times New Roman"/>
          <w:color w:val="000000" w:themeColor="text1"/>
        </w:rPr>
        <w:t xml:space="preserve">                   </w:t>
      </w:r>
      <w:r w:rsidRPr="00276341">
        <w:rPr>
          <w:rFonts w:ascii="Times New Roman" w:hAnsi="Times New Roman"/>
          <w:color w:val="000000" w:themeColor="text1"/>
        </w:rPr>
        <w:t>w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grafiku.</w:t>
      </w:r>
    </w:p>
    <w:p w14:paraId="4CCC877E" w14:textId="77777777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W przypadku zmiany, aktualizacji, rozbudowy oprogramowania, o którym mowa w ust. 4 Przyjmujący Zamówienie zobowiązuje się do przeszkolenia na swój koszt osób uprawnionych do korzystania z oprogramowania ze strony Udzielającego Zamówienia.</w:t>
      </w:r>
    </w:p>
    <w:p w14:paraId="5D76C75C" w14:textId="77777777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W ramach Usługi, o której mowa w § 1 ust. 2 monitorowania techniki wykonywania badań, Przyjmujący Zamówienie uprawniony jest do korygowania sposobu wykonywania badania przez personel Udzielającego Zamówienia, w szczególności poprzez:</w:t>
      </w:r>
    </w:p>
    <w:p w14:paraId="30CB056A" w14:textId="77777777" w:rsidR="00E77E88" w:rsidRPr="00276341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  <w:color w:val="000000" w:themeColor="text1"/>
        </w:rPr>
      </w:pPr>
      <w:proofErr w:type="gramStart"/>
      <w:r w:rsidRPr="00276341">
        <w:rPr>
          <w:rFonts w:ascii="Times New Roman" w:hAnsi="Times New Roman"/>
          <w:color w:val="000000" w:themeColor="text1"/>
        </w:rPr>
        <w:t>nakazanie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powtórzenia badania,</w:t>
      </w:r>
    </w:p>
    <w:p w14:paraId="779B8A0C" w14:textId="77777777" w:rsidR="00E77E88" w:rsidRPr="00276341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przedstawienie </w:t>
      </w:r>
      <w:proofErr w:type="gramStart"/>
      <w:r w:rsidRPr="00276341">
        <w:rPr>
          <w:rFonts w:ascii="Times New Roman" w:hAnsi="Times New Roman"/>
          <w:color w:val="000000" w:themeColor="text1"/>
        </w:rPr>
        <w:t>wskazówek co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do techniki przeprowadzania badania.</w:t>
      </w:r>
    </w:p>
    <w:p w14:paraId="250BE6B2" w14:textId="001B1722" w:rsidR="00E77E88" w:rsidRPr="00276341" w:rsidRDefault="00E77E88" w:rsidP="008E2DC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lastRenderedPageBreak/>
        <w:t xml:space="preserve">Przyjmujący Zamówienie zapewnia również Udzielającemu Zamówienia stały kontakt w formie on-line lub telefonicznej pozwalający na zwrócenie się przez personel Udzielającego </w:t>
      </w:r>
      <w:proofErr w:type="gramStart"/>
      <w:r w:rsidRPr="00276341">
        <w:rPr>
          <w:rFonts w:ascii="Times New Roman" w:hAnsi="Times New Roman"/>
          <w:color w:val="000000" w:themeColor="text1"/>
        </w:rPr>
        <w:t xml:space="preserve">Zamówienia </w:t>
      </w:r>
      <w:r w:rsidR="00CF784A" w:rsidRPr="00276341">
        <w:rPr>
          <w:rFonts w:ascii="Times New Roman" w:hAnsi="Times New Roman"/>
          <w:color w:val="000000" w:themeColor="text1"/>
        </w:rPr>
        <w:t xml:space="preserve">                 </w:t>
      </w:r>
      <w:r w:rsidRPr="00276341">
        <w:rPr>
          <w:rFonts w:ascii="Times New Roman" w:hAnsi="Times New Roman"/>
          <w:color w:val="000000" w:themeColor="text1"/>
        </w:rPr>
        <w:t>w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razie potrzeby o informacje i wskazówki dotyczące techniki wykonywania badań.</w:t>
      </w:r>
    </w:p>
    <w:p w14:paraId="549E09B6" w14:textId="77777777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W przypadku </w:t>
      </w:r>
      <w:proofErr w:type="gramStart"/>
      <w:r w:rsidRPr="00276341">
        <w:rPr>
          <w:rFonts w:ascii="Times New Roman" w:hAnsi="Times New Roman"/>
          <w:color w:val="000000" w:themeColor="text1"/>
        </w:rPr>
        <w:t>dostarczenia  badania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przez Udzielającego Zamówienia na Platformę w sposób nieprawidłowy lub też przesłany obraz będzie złej jakości, Przyjmujący Zamówienie zobowiązany będzie do bezzwłocznego poinformowania o tym fakcie Udzielającego Zamówienia i wezwie do ponownego przesłania zlecenia co umożliwi prawidłowe wykonanie opisu przez Przyjmującego Zamówienie.</w:t>
      </w:r>
    </w:p>
    <w:p w14:paraId="4DE77D28" w14:textId="5DCA886A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W ramach Usługi Przyjmujący Zamówienie zapewni stały 24 godzinny kontakt on-line lub telefoniczny w zakresie usuwania problemów technicznych związanych z obsługą</w:t>
      </w:r>
      <w:r w:rsidR="00C80FF2" w:rsidRPr="00276341">
        <w:rPr>
          <w:rFonts w:ascii="Times New Roman" w:hAnsi="Times New Roman"/>
          <w:color w:val="000000" w:themeColor="text1"/>
        </w:rPr>
        <w:t xml:space="preserve"> systemu udostępnionego przez Przyjmującego Zamówienie (platformy </w:t>
      </w:r>
      <w:proofErr w:type="spellStart"/>
      <w:r w:rsidR="00C80FF2" w:rsidRPr="00276341">
        <w:rPr>
          <w:rFonts w:ascii="Times New Roman" w:hAnsi="Times New Roman"/>
          <w:color w:val="000000" w:themeColor="text1"/>
        </w:rPr>
        <w:t>teleradiologicznej</w:t>
      </w:r>
      <w:proofErr w:type="spellEnd"/>
      <w:r w:rsidR="00C80FF2" w:rsidRPr="00276341">
        <w:rPr>
          <w:rFonts w:ascii="Times New Roman" w:hAnsi="Times New Roman"/>
          <w:color w:val="000000" w:themeColor="text1"/>
        </w:rPr>
        <w:t>).</w:t>
      </w:r>
      <w:r w:rsidRPr="00276341">
        <w:rPr>
          <w:rFonts w:ascii="Times New Roman" w:hAnsi="Times New Roman"/>
          <w:color w:val="000000" w:themeColor="text1"/>
        </w:rPr>
        <w:t xml:space="preserve"> W przypadku zgłoszenia usterki przez Udzielającego Zamówienia, Przyjmujący Zamówienie usuwa zaistniałą usterkę w ciągu 24 godzin od zgłoszenia. Udzielający Zamówienia będzie zgłaszał usterki na numer telefonu…………………….. </w:t>
      </w:r>
      <w:proofErr w:type="gramStart"/>
      <w:r w:rsidRPr="00276341">
        <w:rPr>
          <w:rFonts w:ascii="Times New Roman" w:hAnsi="Times New Roman"/>
          <w:color w:val="000000" w:themeColor="text1"/>
        </w:rPr>
        <w:t>lub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adres e-mail………</w:t>
      </w:r>
      <w:r w:rsidR="002B4E70" w:rsidRPr="00276341">
        <w:rPr>
          <w:rFonts w:ascii="Times New Roman" w:hAnsi="Times New Roman"/>
          <w:color w:val="000000" w:themeColor="text1"/>
        </w:rPr>
        <w:t>……………… Wszelkie koszty związane</w:t>
      </w:r>
      <w:r w:rsidR="00CF784A" w:rsidRPr="00276341">
        <w:rPr>
          <w:rFonts w:ascii="Times New Roman" w:hAnsi="Times New Roman"/>
          <w:color w:val="000000" w:themeColor="text1"/>
        </w:rPr>
        <w:t xml:space="preserve"> </w:t>
      </w:r>
      <w:r w:rsidRPr="00276341">
        <w:rPr>
          <w:rFonts w:ascii="Times New Roman" w:hAnsi="Times New Roman"/>
          <w:color w:val="000000" w:themeColor="text1"/>
        </w:rPr>
        <w:t>z przywróceniem prawidłowego funkcjonowania systemu będzie pokrywał Przyjmujący Zamówienie.</w:t>
      </w:r>
    </w:p>
    <w:p w14:paraId="44B952E7" w14:textId="77777777" w:rsidR="00E77E88" w:rsidRPr="00276341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Przyjmujący Zamówienie zapewni Udzielającemu Zamówienia możliwość wskazania badań, które mają być przekazane do zdalnej oceny.</w:t>
      </w:r>
    </w:p>
    <w:p w14:paraId="7DC9CDE0" w14:textId="77777777" w:rsidR="00B04CD3" w:rsidRPr="00276341" w:rsidRDefault="00B04CD3" w:rsidP="00B65DE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1EC09E7" w14:textId="77777777" w:rsidR="00B04CD3" w:rsidRPr="00276341" w:rsidRDefault="00B04CD3" w:rsidP="00B65DE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744C2C1" w14:textId="77777777" w:rsidR="00E77E88" w:rsidRPr="00276341" w:rsidRDefault="00E77E88" w:rsidP="00B65DE8">
      <w:pPr>
        <w:pStyle w:val="Tekstpodstawowy"/>
        <w:jc w:val="center"/>
        <w:rPr>
          <w:b/>
          <w:color w:val="000000" w:themeColor="text1"/>
          <w:sz w:val="22"/>
          <w:szCs w:val="22"/>
        </w:rPr>
      </w:pPr>
      <w:r w:rsidRPr="00276341">
        <w:rPr>
          <w:b/>
          <w:color w:val="000000" w:themeColor="text1"/>
          <w:sz w:val="22"/>
          <w:szCs w:val="22"/>
        </w:rPr>
        <w:t>§ 4.</w:t>
      </w:r>
    </w:p>
    <w:p w14:paraId="43F025CD" w14:textId="64E4CD79" w:rsidR="00E77E88" w:rsidRPr="00276341" w:rsidRDefault="00E77E88" w:rsidP="008E2DC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Udzielający Zamówienia zobowiązuje się do przeprowadzania badań na sprzęcie </w:t>
      </w:r>
      <w:proofErr w:type="gramStart"/>
      <w:r w:rsidRPr="00276341">
        <w:rPr>
          <w:rFonts w:ascii="Times New Roman" w:hAnsi="Times New Roman"/>
          <w:color w:val="000000" w:themeColor="text1"/>
        </w:rPr>
        <w:t xml:space="preserve">medycznym </w:t>
      </w:r>
      <w:r w:rsidR="00B75C8B" w:rsidRPr="00276341">
        <w:rPr>
          <w:rFonts w:ascii="Times New Roman" w:hAnsi="Times New Roman"/>
          <w:color w:val="000000" w:themeColor="text1"/>
        </w:rPr>
        <w:t xml:space="preserve">                   </w:t>
      </w:r>
      <w:r w:rsidRPr="00276341">
        <w:rPr>
          <w:rFonts w:ascii="Times New Roman" w:hAnsi="Times New Roman"/>
          <w:color w:val="000000" w:themeColor="text1"/>
        </w:rPr>
        <w:t>z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zachowaniem najwyższej staranności, przez personel posiadający odpowiednie kwalifikacje. </w:t>
      </w:r>
    </w:p>
    <w:p w14:paraId="6EE71272" w14:textId="77777777" w:rsidR="00E77E88" w:rsidRPr="00276341" w:rsidRDefault="00E77E88" w:rsidP="00B65DE8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Udzielający Zamówienia zobowiązuje się do:</w:t>
      </w:r>
    </w:p>
    <w:p w14:paraId="31BB8B9D" w14:textId="4041ED4C" w:rsidR="00E77E88" w:rsidRPr="00276341" w:rsidRDefault="00E77E88" w:rsidP="008E2DCB">
      <w:pPr>
        <w:numPr>
          <w:ilvl w:val="0"/>
          <w:numId w:val="14"/>
        </w:numPr>
        <w:tabs>
          <w:tab w:val="clear" w:pos="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urządzenia i utrzymania na własny koszt połączenia teleinformatycznego o </w:t>
      </w:r>
      <w:proofErr w:type="gramStart"/>
      <w:r w:rsidRPr="00276341">
        <w:rPr>
          <w:rFonts w:ascii="Times New Roman" w:hAnsi="Times New Roman"/>
          <w:color w:val="000000" w:themeColor="text1"/>
        </w:rPr>
        <w:t xml:space="preserve">przepustowości </w:t>
      </w:r>
      <w:r w:rsidR="00B75C8B" w:rsidRPr="00276341">
        <w:rPr>
          <w:rFonts w:ascii="Times New Roman" w:hAnsi="Times New Roman"/>
          <w:color w:val="000000" w:themeColor="text1"/>
        </w:rPr>
        <w:t xml:space="preserve">            </w:t>
      </w:r>
      <w:r w:rsidRPr="00276341">
        <w:rPr>
          <w:rFonts w:ascii="Times New Roman" w:hAnsi="Times New Roman"/>
          <w:color w:val="000000" w:themeColor="text1"/>
        </w:rPr>
        <w:t>w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kierunku wychodzącym nie mniejszym niż 1</w:t>
      </w:r>
      <w:r w:rsidR="00222E53" w:rsidRPr="00276341">
        <w:rPr>
          <w:rFonts w:ascii="Times New Roman" w:hAnsi="Times New Roman"/>
          <w:color w:val="000000" w:themeColor="text1"/>
        </w:rPr>
        <w:t>0</w:t>
      </w:r>
      <w:r w:rsidR="00CF784A" w:rsidRPr="0027634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22E53" w:rsidRPr="00276341">
        <w:rPr>
          <w:rFonts w:ascii="Times New Roman" w:hAnsi="Times New Roman"/>
          <w:color w:val="000000" w:themeColor="text1"/>
        </w:rPr>
        <w:t>mb</w:t>
      </w:r>
      <w:proofErr w:type="spellEnd"/>
      <w:r w:rsidR="00222E53" w:rsidRPr="00276341">
        <w:rPr>
          <w:rFonts w:ascii="Times New Roman" w:hAnsi="Times New Roman"/>
          <w:color w:val="000000" w:themeColor="text1"/>
        </w:rPr>
        <w:t>/</w:t>
      </w:r>
      <w:r w:rsidRPr="00276341">
        <w:rPr>
          <w:rFonts w:ascii="Times New Roman" w:hAnsi="Times New Roman"/>
          <w:color w:val="000000" w:themeColor="text1"/>
        </w:rPr>
        <w:t>s do przekazywania danych pomiędzy sprzętem komputerowym Udzielającego Zamówienia a Platformą</w:t>
      </w:r>
      <w:r w:rsidRPr="00276341">
        <w:rPr>
          <w:rFonts w:ascii="Times New Roman" w:hAnsi="Times New Roman"/>
          <w:b/>
          <w:color w:val="000000" w:themeColor="text1"/>
        </w:rPr>
        <w:t>,</w:t>
      </w:r>
    </w:p>
    <w:p w14:paraId="02E7C49B" w14:textId="77777777" w:rsidR="00E77E88" w:rsidRPr="00276341" w:rsidRDefault="00E77E88" w:rsidP="008E2DCB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</w:rPr>
      </w:pPr>
      <w:proofErr w:type="gramStart"/>
      <w:r w:rsidRPr="00276341">
        <w:rPr>
          <w:rFonts w:ascii="Times New Roman" w:hAnsi="Times New Roman"/>
          <w:color w:val="000000" w:themeColor="text1"/>
        </w:rPr>
        <w:t>obsługi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sprzętu i Platformy przez przeszkolony personel.</w:t>
      </w:r>
    </w:p>
    <w:p w14:paraId="106E1520" w14:textId="77777777" w:rsidR="00E77E88" w:rsidRPr="00276341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Serwis i naprawy urządzeń do przesyłania danych, o którym mowa w ust. 2 będzie wykonywał na swój koszt Udzielający Zamówienia.</w:t>
      </w:r>
    </w:p>
    <w:p w14:paraId="6A2D238C" w14:textId="77777777" w:rsidR="00E77E88" w:rsidRPr="00276341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Udzielający Zamówienia zobowiązuje się przedstawić oryginały skierowań Przyjmującemu Zamówienie w przypadku każdego uzasadnionego wezwania.</w:t>
      </w:r>
    </w:p>
    <w:p w14:paraId="60B9A82B" w14:textId="3A098C42" w:rsidR="00E77E88" w:rsidRPr="00276341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Przyjmujący Zamówienie ma prawo do udzielania wskazówek dotyczących technik wykonywanych badań, technikom radiologii i średniemu personelowi medycznym zatrudnionym u Udzielającego Zamówienia w celu usprawnienia porozumiewania się wyłącznie w aspekcie wykonywania przedmiotu niniejszej Umowy lub Udzielający Zamówienia zadeklaruje osobę, która będzie pełniła role Koordynatora w razie problemów między personelem Udzielającego </w:t>
      </w:r>
      <w:proofErr w:type="gramStart"/>
      <w:r w:rsidRPr="00276341">
        <w:rPr>
          <w:rFonts w:ascii="Times New Roman" w:hAnsi="Times New Roman"/>
          <w:color w:val="000000" w:themeColor="text1"/>
        </w:rPr>
        <w:t xml:space="preserve">Zamówienia </w:t>
      </w:r>
      <w:r w:rsidR="00EE74DD" w:rsidRPr="00276341">
        <w:rPr>
          <w:rFonts w:ascii="Times New Roman" w:hAnsi="Times New Roman"/>
          <w:color w:val="000000" w:themeColor="text1"/>
        </w:rPr>
        <w:t xml:space="preserve"> </w:t>
      </w:r>
      <w:r w:rsidRPr="00276341">
        <w:rPr>
          <w:rFonts w:ascii="Times New Roman" w:hAnsi="Times New Roman"/>
          <w:color w:val="000000" w:themeColor="text1"/>
        </w:rPr>
        <w:t>a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Przyjmujący</w:t>
      </w:r>
      <w:r w:rsidR="002B4E70" w:rsidRPr="00276341">
        <w:rPr>
          <w:rFonts w:ascii="Times New Roman" w:hAnsi="Times New Roman"/>
          <w:color w:val="000000" w:themeColor="text1"/>
        </w:rPr>
        <w:t>m</w:t>
      </w:r>
      <w:r w:rsidRPr="00276341">
        <w:rPr>
          <w:rFonts w:ascii="Times New Roman" w:hAnsi="Times New Roman"/>
          <w:color w:val="000000" w:themeColor="text1"/>
        </w:rPr>
        <w:t xml:space="preserve"> Zamówienie.</w:t>
      </w:r>
    </w:p>
    <w:p w14:paraId="4D75728E" w14:textId="77777777" w:rsidR="00E77E88" w:rsidRPr="00276341" w:rsidRDefault="00E77E88" w:rsidP="00B65DE8">
      <w:pPr>
        <w:numPr>
          <w:ilvl w:val="0"/>
          <w:numId w:val="23"/>
        </w:numPr>
        <w:tabs>
          <w:tab w:val="left" w:pos="39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Udzielający Zamówienia zobowiązuje się do: </w:t>
      </w:r>
    </w:p>
    <w:p w14:paraId="2DB891DF" w14:textId="77777777" w:rsidR="00E77E88" w:rsidRPr="00276341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prowadzenia</w:t>
      </w:r>
      <w:proofErr w:type="gramEnd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dokumentacji medycznej na zasadach określonych w przepisach prawa,</w:t>
      </w:r>
    </w:p>
    <w:p w14:paraId="1CC0DB26" w14:textId="3369804F" w:rsidR="00E77E88" w:rsidRPr="00276341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archiwizacji</w:t>
      </w:r>
      <w:proofErr w:type="gramEnd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obrazów badań</w:t>
      </w:r>
      <w:r w:rsidR="00EE74DD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2DA4110E" w14:textId="77777777" w:rsidR="00E77E88" w:rsidRPr="00276341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7634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udostępnienia</w:t>
      </w:r>
      <w:proofErr w:type="gramEnd"/>
      <w:r w:rsidRPr="0027634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Przyjmującemu Zamówienie sprzętu komputerowego w celu aktualizacji, rozbudowy bądź zmiany oprogramowania, o którym mowa w § 3 ust. 4 oraz odbycia przeszkolenia w zakresie prawidłowego korzystania z oprogramowania,</w:t>
      </w:r>
    </w:p>
    <w:p w14:paraId="0A2F0E2C" w14:textId="77777777" w:rsidR="00E77E88" w:rsidRPr="00276341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7634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wskazania</w:t>
      </w:r>
      <w:proofErr w:type="gramEnd"/>
      <w:r w:rsidRPr="0027634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badań radiologicznych do zdalnej oceny.</w:t>
      </w:r>
    </w:p>
    <w:p w14:paraId="4A3F576B" w14:textId="77777777" w:rsidR="00E77E88" w:rsidRPr="00276341" w:rsidRDefault="00E77E88" w:rsidP="009B0B18">
      <w:pPr>
        <w:pStyle w:val="p3"/>
        <w:spacing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098EDE" w14:textId="77777777" w:rsidR="00E77E88" w:rsidRPr="00276341" w:rsidRDefault="00E77E88" w:rsidP="00B65DE8">
      <w:pPr>
        <w:pStyle w:val="p3"/>
        <w:spacing w:line="24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8BAC32D" w14:textId="77777777" w:rsidR="00E77E88" w:rsidRPr="00276341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7634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5.</w:t>
      </w:r>
    </w:p>
    <w:p w14:paraId="6FDE57CE" w14:textId="77777777" w:rsidR="00E77E88" w:rsidRPr="00276341" w:rsidRDefault="00E77E88" w:rsidP="00EE4549">
      <w:pPr>
        <w:pStyle w:val="p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ramach niniejszej Umowy oraz wynagrodzenia opisanego w § 10 Przyjmujący Zamówienie zobowiązuje się przez okres trwania Umowy do: </w:t>
      </w:r>
    </w:p>
    <w:p w14:paraId="3FDB7E76" w14:textId="77777777" w:rsidR="00E77E88" w:rsidRPr="00276341" w:rsidRDefault="00E77E88" w:rsidP="008E2DCB">
      <w:pPr>
        <w:pStyle w:val="p3"/>
        <w:numPr>
          <w:ilvl w:val="0"/>
          <w:numId w:val="17"/>
        </w:numPr>
        <w:spacing w:line="240" w:lineRule="auto"/>
        <w:ind w:left="360" w:firstLine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umieszczenia na Platformie bazy danych, informacji zawierających dokumentację </w:t>
      </w:r>
      <w:proofErr w:type="gramStart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wykonanych  Usług</w:t>
      </w:r>
      <w:proofErr w:type="gramEnd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postaci następujących danych: dane ze skierowania na badanie, zlecenie wykonania badania, obraz badania, opis badania z danymi osoby sporządzającej,</w:t>
      </w:r>
    </w:p>
    <w:p w14:paraId="628F3BD3" w14:textId="77777777" w:rsidR="00E77E88" w:rsidRPr="00276341" w:rsidRDefault="00E77E88" w:rsidP="008E2DCB">
      <w:pPr>
        <w:pStyle w:val="p3"/>
        <w:numPr>
          <w:ilvl w:val="0"/>
          <w:numId w:val="17"/>
        </w:numPr>
        <w:spacing w:line="240" w:lineRule="auto"/>
        <w:ind w:left="360" w:firstLine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7634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świadczenia</w:t>
      </w:r>
      <w:proofErr w:type="gramEnd"/>
      <w:r w:rsidRPr="0027634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usług bieżącej administracji serwera polegających w szczególności na zainstalowaniu na nim oprogramowania niezbędnego do korzystania z ww. bazy danych.</w:t>
      </w:r>
    </w:p>
    <w:p w14:paraId="2BF6E804" w14:textId="77777777" w:rsidR="00E77E88" w:rsidRPr="00276341" w:rsidRDefault="00E77E88" w:rsidP="00B65DE8">
      <w:pPr>
        <w:pStyle w:val="Tekstpodstawowy"/>
        <w:jc w:val="both"/>
        <w:rPr>
          <w:color w:val="000000" w:themeColor="text1"/>
          <w:sz w:val="22"/>
          <w:szCs w:val="22"/>
        </w:rPr>
      </w:pPr>
    </w:p>
    <w:p w14:paraId="54CC1A0F" w14:textId="77777777" w:rsidR="007C0F8D" w:rsidRDefault="007C0F8D" w:rsidP="00B65DE8">
      <w:pPr>
        <w:pStyle w:val="Tekstpodstawowy"/>
        <w:jc w:val="center"/>
        <w:rPr>
          <w:b/>
          <w:color w:val="000000" w:themeColor="text1"/>
          <w:sz w:val="22"/>
          <w:szCs w:val="22"/>
        </w:rPr>
      </w:pPr>
    </w:p>
    <w:p w14:paraId="1C0271AC" w14:textId="77777777" w:rsidR="001B765D" w:rsidRDefault="001B765D" w:rsidP="00B65DE8">
      <w:pPr>
        <w:pStyle w:val="Tekstpodstawowy"/>
        <w:jc w:val="center"/>
        <w:rPr>
          <w:b/>
          <w:color w:val="000000" w:themeColor="text1"/>
          <w:sz w:val="22"/>
          <w:szCs w:val="22"/>
        </w:rPr>
      </w:pPr>
    </w:p>
    <w:p w14:paraId="3A2FBD8A" w14:textId="77777777" w:rsidR="00E77E88" w:rsidRPr="00276341" w:rsidRDefault="00E77E88" w:rsidP="00B65DE8">
      <w:pPr>
        <w:pStyle w:val="Tekstpodstawowy"/>
        <w:jc w:val="center"/>
        <w:rPr>
          <w:b/>
          <w:color w:val="000000" w:themeColor="text1"/>
          <w:sz w:val="22"/>
          <w:szCs w:val="22"/>
        </w:rPr>
      </w:pPr>
      <w:r w:rsidRPr="00276341">
        <w:rPr>
          <w:b/>
          <w:color w:val="000000" w:themeColor="text1"/>
          <w:sz w:val="22"/>
          <w:szCs w:val="22"/>
        </w:rPr>
        <w:lastRenderedPageBreak/>
        <w:t>§ 6.</w:t>
      </w:r>
    </w:p>
    <w:p w14:paraId="54873A0A" w14:textId="77777777" w:rsidR="00E77E88" w:rsidRPr="00276341" w:rsidRDefault="00E77E88" w:rsidP="008E2DCB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 xml:space="preserve">Strony oświadczają, że posiadają wymagane prawem ubezpieczenie odpowiedzialności cywilnej obejmujące szkody będące następstwem udzielania świadczeń zdrowotnych. Kopie polis Stron stanowi </w:t>
      </w:r>
      <w:r w:rsidRPr="00276341">
        <w:rPr>
          <w:b/>
          <w:color w:val="000000" w:themeColor="text1"/>
          <w:sz w:val="22"/>
          <w:szCs w:val="22"/>
        </w:rPr>
        <w:t>Załącznik nr 4</w:t>
      </w:r>
      <w:r w:rsidRPr="00276341">
        <w:rPr>
          <w:color w:val="000000" w:themeColor="text1"/>
          <w:sz w:val="22"/>
          <w:szCs w:val="22"/>
        </w:rPr>
        <w:t>.</w:t>
      </w:r>
    </w:p>
    <w:p w14:paraId="62CA627B" w14:textId="77777777" w:rsidR="00E77E88" w:rsidRPr="00276341" w:rsidRDefault="00E77E88" w:rsidP="008E2DCB">
      <w:pPr>
        <w:pStyle w:val="Tekstpodstawowy"/>
        <w:numPr>
          <w:ilvl w:val="0"/>
          <w:numId w:val="30"/>
        </w:numPr>
        <w:suppressAutoHyphens/>
        <w:jc w:val="both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>Strony są obowiązane utrzymywać wskazane wyżej ubezpieczenie przez cały okres obowiązywania Umowy. Przyjmujący Zamówienie zobowiązany jest do przedłożenia każdorazowo kopii aktualnej polisy.</w:t>
      </w:r>
    </w:p>
    <w:p w14:paraId="0930E227" w14:textId="77777777" w:rsidR="00E77E88" w:rsidRPr="00276341" w:rsidRDefault="00E77E88" w:rsidP="00B65DE8">
      <w:pPr>
        <w:pStyle w:val="Tekstpodstawowy"/>
        <w:jc w:val="both"/>
        <w:rPr>
          <w:color w:val="000000" w:themeColor="text1"/>
          <w:sz w:val="22"/>
          <w:szCs w:val="22"/>
        </w:rPr>
      </w:pPr>
    </w:p>
    <w:p w14:paraId="3360A100" w14:textId="77777777" w:rsidR="00E77E88" w:rsidRPr="00276341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7634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7.</w:t>
      </w:r>
    </w:p>
    <w:p w14:paraId="1D0D44A2" w14:textId="45FC8984" w:rsidR="00E77E88" w:rsidRPr="00276341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Przetwarzanie danych osobowych odbywać się bę</w:t>
      </w:r>
      <w:r w:rsidR="004364B8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dzie na zasadach określonych w U</w:t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mowie powierzenia przetwarzania danych osobowych stanowiącej </w:t>
      </w:r>
      <w:r w:rsidRPr="0027634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Załącznik nr 5</w:t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niniejszej umowy.</w:t>
      </w:r>
    </w:p>
    <w:p w14:paraId="210EC735" w14:textId="77777777" w:rsidR="00E77E88" w:rsidRPr="00276341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EFCF340" w14:textId="77777777" w:rsidR="00E77E88" w:rsidRPr="00276341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7634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8.</w:t>
      </w:r>
    </w:p>
    <w:p w14:paraId="590CC487" w14:textId="731DB4E0" w:rsidR="00E77E88" w:rsidRPr="00276341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Przyjmujący Zamówienie zobowiązuje się do prowadzenia dokumentacji medycznej w zakresie opisów badań pacjentów w sposób określony w ustawie z dnia 6 listopada 2008 r. o prawach </w:t>
      </w:r>
      <w:proofErr w:type="gramStart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pacjenta </w:t>
      </w:r>
      <w:r w:rsidR="00B75C8B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="00EE74DD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proofErr w:type="gramEnd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Rzeczniku Praw Pacjenta (Dz. U. </w:t>
      </w:r>
      <w:r w:rsidR="00DA7ED7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501CDF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02</w:t>
      </w:r>
      <w:r w:rsidR="00C861E8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DA7ED7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C861E8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1876</w:t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t.j</w:t>
      </w:r>
      <w:proofErr w:type="spellEnd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.) i </w:t>
      </w:r>
      <w:proofErr w:type="gramStart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w  rozporządzeniu</w:t>
      </w:r>
      <w:proofErr w:type="gramEnd"/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Ministra Zdr</w:t>
      </w:r>
      <w:r w:rsidR="005228F6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owia z dnia 6</w:t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228F6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kwietnia 2020</w:t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r. </w:t>
      </w:r>
      <w:r w:rsidR="005228F6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sprawie rodzajów, zakresu i wzorów dokumentacji medycznej oraz sposobu jej przetwarzania </w:t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(Dz. U. </w:t>
      </w:r>
      <w:r w:rsidR="005228F6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 w:rsidR="00C861E8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5228F6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gramStart"/>
      <w:r w:rsidR="005228F6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poz</w:t>
      </w:r>
      <w:proofErr w:type="gramEnd"/>
      <w:r w:rsidR="005228F6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C861E8"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1304</w:t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14:paraId="747381E0" w14:textId="77777777" w:rsidR="00B04CD3" w:rsidRPr="00276341" w:rsidRDefault="00B04CD3" w:rsidP="003E5C87">
      <w:pPr>
        <w:pStyle w:val="Tekstpodstawowy21"/>
        <w:rPr>
          <w:color w:val="000000" w:themeColor="text1"/>
          <w:sz w:val="22"/>
          <w:szCs w:val="22"/>
        </w:rPr>
      </w:pPr>
    </w:p>
    <w:p w14:paraId="0E4A6896" w14:textId="77777777" w:rsidR="00E77E88" w:rsidRPr="00276341" w:rsidRDefault="00E77E88" w:rsidP="00B65DE8">
      <w:pPr>
        <w:pStyle w:val="Tekstpodstawowy21"/>
        <w:jc w:val="center"/>
        <w:rPr>
          <w:color w:val="000000" w:themeColor="text1"/>
          <w:sz w:val="22"/>
          <w:szCs w:val="22"/>
        </w:rPr>
      </w:pPr>
      <w:r w:rsidRPr="00276341">
        <w:rPr>
          <w:color w:val="000000" w:themeColor="text1"/>
          <w:sz w:val="22"/>
          <w:szCs w:val="22"/>
        </w:rPr>
        <w:t>§ 9.</w:t>
      </w:r>
    </w:p>
    <w:p w14:paraId="579AFFDB" w14:textId="77777777" w:rsidR="00E77E88" w:rsidRPr="00276341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color w:val="000000" w:themeColor="text1"/>
          <w:sz w:val="22"/>
          <w:szCs w:val="22"/>
        </w:rPr>
      </w:pPr>
      <w:r w:rsidRPr="00276341">
        <w:rPr>
          <w:b w:val="0"/>
          <w:color w:val="000000" w:themeColor="text1"/>
          <w:sz w:val="22"/>
          <w:szCs w:val="22"/>
        </w:rPr>
        <w:t xml:space="preserve">Przyjmujący Zamówienie będzie zobowiązany do naprawienia szkody wynikłej z niewykonania lub nienależytego wykonania zobowiązań z Umowy, </w:t>
      </w:r>
      <w:proofErr w:type="gramStart"/>
      <w:r w:rsidRPr="00276341">
        <w:rPr>
          <w:b w:val="0"/>
          <w:color w:val="000000" w:themeColor="text1"/>
          <w:sz w:val="22"/>
          <w:szCs w:val="22"/>
        </w:rPr>
        <w:t>chyba że</w:t>
      </w:r>
      <w:proofErr w:type="gramEnd"/>
      <w:r w:rsidRPr="00276341">
        <w:rPr>
          <w:b w:val="0"/>
          <w:color w:val="000000" w:themeColor="text1"/>
          <w:sz w:val="22"/>
          <w:szCs w:val="22"/>
        </w:rPr>
        <w:t xml:space="preserve"> niewykonanie lub nienależyte wykonanie jest następstwem okoliczności, za które nie ponosi odpowiedzialności.</w:t>
      </w:r>
    </w:p>
    <w:p w14:paraId="70566BB1" w14:textId="77777777" w:rsidR="00E77E88" w:rsidRPr="00276341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color w:val="000000" w:themeColor="text1"/>
          <w:sz w:val="22"/>
          <w:szCs w:val="22"/>
        </w:rPr>
      </w:pPr>
      <w:r w:rsidRPr="00276341">
        <w:rPr>
          <w:b w:val="0"/>
          <w:color w:val="000000" w:themeColor="text1"/>
          <w:sz w:val="22"/>
          <w:szCs w:val="22"/>
        </w:rPr>
        <w:t xml:space="preserve">Przyjmujący Zamówienie nie ponosi odpowiedzialności za nieopisanie badania w systemie </w:t>
      </w:r>
      <w:proofErr w:type="spellStart"/>
      <w:r w:rsidRPr="00276341">
        <w:rPr>
          <w:b w:val="0"/>
          <w:color w:val="000000" w:themeColor="text1"/>
          <w:sz w:val="22"/>
          <w:szCs w:val="22"/>
        </w:rPr>
        <w:t>teleradiologii</w:t>
      </w:r>
      <w:proofErr w:type="spellEnd"/>
      <w:r w:rsidRPr="00276341">
        <w:rPr>
          <w:b w:val="0"/>
          <w:color w:val="000000" w:themeColor="text1"/>
          <w:sz w:val="22"/>
          <w:szCs w:val="22"/>
        </w:rPr>
        <w:t xml:space="preserve"> w przypadku: </w:t>
      </w:r>
    </w:p>
    <w:p w14:paraId="3E6E5E29" w14:textId="77777777" w:rsidR="00E77E88" w:rsidRPr="00276341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jc w:val="both"/>
        <w:rPr>
          <w:b w:val="0"/>
          <w:color w:val="000000" w:themeColor="text1"/>
          <w:sz w:val="22"/>
          <w:szCs w:val="22"/>
        </w:rPr>
      </w:pPr>
      <w:proofErr w:type="gramStart"/>
      <w:r w:rsidRPr="00276341">
        <w:rPr>
          <w:b w:val="0"/>
          <w:color w:val="000000" w:themeColor="text1"/>
          <w:sz w:val="22"/>
          <w:szCs w:val="22"/>
        </w:rPr>
        <w:t>awarii</w:t>
      </w:r>
      <w:proofErr w:type="gramEnd"/>
      <w:r w:rsidRPr="00276341">
        <w:rPr>
          <w:b w:val="0"/>
          <w:color w:val="000000" w:themeColor="text1"/>
          <w:sz w:val="22"/>
          <w:szCs w:val="22"/>
        </w:rPr>
        <w:t xml:space="preserve"> łączy internetowych, z przyczyn nie stojących po stronie Przyjmującego Zamówienie,</w:t>
      </w:r>
    </w:p>
    <w:p w14:paraId="2B1F2449" w14:textId="77777777" w:rsidR="00E77E88" w:rsidRPr="00276341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ind w:left="360" w:firstLine="0"/>
        <w:jc w:val="both"/>
        <w:rPr>
          <w:b w:val="0"/>
          <w:color w:val="000000" w:themeColor="text1"/>
          <w:sz w:val="22"/>
          <w:szCs w:val="22"/>
        </w:rPr>
      </w:pPr>
      <w:proofErr w:type="gramStart"/>
      <w:r w:rsidRPr="00276341">
        <w:rPr>
          <w:b w:val="0"/>
          <w:color w:val="000000" w:themeColor="text1"/>
          <w:sz w:val="22"/>
          <w:szCs w:val="22"/>
        </w:rPr>
        <w:t>nieprzesłania</w:t>
      </w:r>
      <w:proofErr w:type="gramEnd"/>
      <w:r w:rsidRPr="00276341">
        <w:rPr>
          <w:b w:val="0"/>
          <w:color w:val="000000" w:themeColor="text1"/>
          <w:sz w:val="22"/>
          <w:szCs w:val="22"/>
        </w:rPr>
        <w:t xml:space="preserve"> obrazu badania na Platformę przez personel Udzielającego Zamówienia lub przesłania obrazu w nieprawidłowy sposób uniemożliwiający dokonanie opisu,</w:t>
      </w:r>
    </w:p>
    <w:p w14:paraId="64BFD2BE" w14:textId="77777777" w:rsidR="00E77E88" w:rsidRPr="00276341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jc w:val="both"/>
        <w:rPr>
          <w:b w:val="0"/>
          <w:color w:val="000000" w:themeColor="text1"/>
          <w:sz w:val="22"/>
          <w:szCs w:val="22"/>
        </w:rPr>
      </w:pPr>
      <w:r w:rsidRPr="00276341">
        <w:rPr>
          <w:b w:val="0"/>
          <w:color w:val="000000" w:themeColor="text1"/>
          <w:sz w:val="22"/>
          <w:szCs w:val="22"/>
        </w:rPr>
        <w:t xml:space="preserve">przesłania obrazu </w:t>
      </w:r>
      <w:proofErr w:type="gramStart"/>
      <w:r w:rsidRPr="00276341">
        <w:rPr>
          <w:b w:val="0"/>
          <w:color w:val="000000" w:themeColor="text1"/>
          <w:sz w:val="22"/>
          <w:szCs w:val="22"/>
        </w:rPr>
        <w:t>złej jakości</w:t>
      </w:r>
      <w:proofErr w:type="gramEnd"/>
      <w:r w:rsidRPr="00276341">
        <w:rPr>
          <w:b w:val="0"/>
          <w:color w:val="000000" w:themeColor="text1"/>
          <w:sz w:val="22"/>
          <w:szCs w:val="22"/>
        </w:rPr>
        <w:t>, uniemożliwiającej dokonanie opisu.</w:t>
      </w:r>
    </w:p>
    <w:p w14:paraId="2E04B524" w14:textId="424C1BA7" w:rsidR="00E77E88" w:rsidRPr="00276341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color w:val="000000" w:themeColor="text1"/>
          <w:sz w:val="22"/>
          <w:szCs w:val="22"/>
        </w:rPr>
      </w:pPr>
      <w:r w:rsidRPr="00276341">
        <w:rPr>
          <w:b w:val="0"/>
          <w:color w:val="000000" w:themeColor="text1"/>
          <w:sz w:val="22"/>
          <w:szCs w:val="22"/>
        </w:rPr>
        <w:t xml:space="preserve">Strony mogą zwolnić się od odpowiedzialności z tytułu niewykonania lub nienależytego wykonania niniejszej Umowy, w </w:t>
      </w:r>
      <w:proofErr w:type="gramStart"/>
      <w:r w:rsidRPr="00276341">
        <w:rPr>
          <w:b w:val="0"/>
          <w:color w:val="000000" w:themeColor="text1"/>
          <w:sz w:val="22"/>
          <w:szCs w:val="22"/>
        </w:rPr>
        <w:t>razie gdy</w:t>
      </w:r>
      <w:proofErr w:type="gramEnd"/>
      <w:r w:rsidRPr="00276341">
        <w:rPr>
          <w:b w:val="0"/>
          <w:color w:val="000000" w:themeColor="text1"/>
          <w:sz w:val="22"/>
          <w:szCs w:val="22"/>
        </w:rPr>
        <w:t xml:space="preserve"> to niewykonanie lub nienależyte wykonanie jest następstwem siły wyższej. Zdarzeniami siły wyższej w rozumieniu niniejszej Umowy </w:t>
      </w:r>
      <w:proofErr w:type="gramStart"/>
      <w:r w:rsidRPr="00276341">
        <w:rPr>
          <w:b w:val="0"/>
          <w:color w:val="000000" w:themeColor="text1"/>
          <w:sz w:val="22"/>
          <w:szCs w:val="22"/>
        </w:rPr>
        <w:t>są</w:t>
      </w:r>
      <w:r w:rsidR="00EE74DD" w:rsidRPr="00276341">
        <w:rPr>
          <w:b w:val="0"/>
          <w:color w:val="000000" w:themeColor="text1"/>
          <w:sz w:val="22"/>
          <w:szCs w:val="22"/>
        </w:rPr>
        <w:t xml:space="preserve"> </w:t>
      </w:r>
      <w:r w:rsidR="009D1B48" w:rsidRPr="00276341">
        <w:rPr>
          <w:b w:val="0"/>
          <w:color w:val="000000" w:themeColor="text1"/>
          <w:sz w:val="22"/>
          <w:szCs w:val="22"/>
        </w:rPr>
        <w:t xml:space="preserve">                      </w:t>
      </w:r>
      <w:r w:rsidRPr="00276341">
        <w:rPr>
          <w:b w:val="0"/>
          <w:color w:val="000000" w:themeColor="text1"/>
          <w:sz w:val="22"/>
          <w:szCs w:val="22"/>
        </w:rPr>
        <w:t>w</w:t>
      </w:r>
      <w:proofErr w:type="gramEnd"/>
      <w:r w:rsidRPr="00276341">
        <w:rPr>
          <w:b w:val="0"/>
          <w:color w:val="000000" w:themeColor="text1"/>
          <w:sz w:val="22"/>
          <w:szCs w:val="22"/>
        </w:rPr>
        <w:t xml:space="preserve"> szczególności: strajk generalny, walki wewnętrzne w kraju, blokada portów lub innych powszechnie używanych miejsc wjazdowych lub wyjazdowych, trzęsienie ziemi, powodzie, epidemia i inne zdarzenia elementarnych sił przyrody, których strony nie mogą przezwyciężyć, </w:t>
      </w:r>
      <w:r w:rsidR="009D1B48" w:rsidRPr="00276341">
        <w:rPr>
          <w:b w:val="0"/>
          <w:color w:val="000000" w:themeColor="text1"/>
          <w:sz w:val="22"/>
          <w:szCs w:val="22"/>
        </w:rPr>
        <w:t xml:space="preserve">              </w:t>
      </w:r>
      <w:r w:rsidRPr="00276341">
        <w:rPr>
          <w:b w:val="0"/>
          <w:color w:val="000000" w:themeColor="text1"/>
          <w:sz w:val="22"/>
          <w:szCs w:val="22"/>
        </w:rPr>
        <w:t>a których ponadto nie przewidziały i nie mogły przewidzieć i które są zewnętrzne w stosunku do ich samych i ich działalności.</w:t>
      </w:r>
    </w:p>
    <w:p w14:paraId="05A5F20F" w14:textId="77777777" w:rsidR="00E77E88" w:rsidRPr="00276341" w:rsidRDefault="00E77E88" w:rsidP="00B65DE8">
      <w:pPr>
        <w:pStyle w:val="Tekstpodstawowy21"/>
        <w:jc w:val="both"/>
        <w:rPr>
          <w:b w:val="0"/>
          <w:color w:val="000000" w:themeColor="text1"/>
          <w:sz w:val="22"/>
          <w:szCs w:val="22"/>
        </w:rPr>
      </w:pPr>
    </w:p>
    <w:p w14:paraId="4A43E3F8" w14:textId="77777777" w:rsidR="00E77E88" w:rsidRPr="00276341" w:rsidRDefault="00E77E88" w:rsidP="00B65D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276341">
        <w:rPr>
          <w:rFonts w:ascii="Times New Roman" w:hAnsi="Times New Roman"/>
          <w:b/>
          <w:color w:val="000000" w:themeColor="text1"/>
        </w:rPr>
        <w:t>§ 10.</w:t>
      </w:r>
    </w:p>
    <w:p w14:paraId="298D759D" w14:textId="552AECAD" w:rsidR="00E77E88" w:rsidRPr="00276341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Za wykonanie Usług Przyjmującemu Zamówienie przysługuje wynagrodzenie </w:t>
      </w:r>
      <w:proofErr w:type="gramStart"/>
      <w:r w:rsidRPr="00276341">
        <w:rPr>
          <w:rFonts w:ascii="Times New Roman" w:hAnsi="Times New Roman"/>
          <w:color w:val="000000" w:themeColor="text1"/>
        </w:rPr>
        <w:t>zgodne</w:t>
      </w:r>
      <w:r w:rsidR="00EE74DD" w:rsidRPr="00276341">
        <w:rPr>
          <w:rFonts w:ascii="Times New Roman" w:hAnsi="Times New Roman"/>
          <w:color w:val="000000" w:themeColor="text1"/>
        </w:rPr>
        <w:t xml:space="preserve"> </w:t>
      </w:r>
      <w:r w:rsidR="009D1B48" w:rsidRPr="00276341">
        <w:rPr>
          <w:rFonts w:ascii="Times New Roman" w:hAnsi="Times New Roman"/>
          <w:color w:val="000000" w:themeColor="text1"/>
        </w:rPr>
        <w:t xml:space="preserve">                            </w:t>
      </w:r>
      <w:r w:rsidRPr="00276341">
        <w:rPr>
          <w:rFonts w:ascii="Times New Roman" w:hAnsi="Times New Roman"/>
          <w:color w:val="000000" w:themeColor="text1"/>
        </w:rPr>
        <w:t>z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cennikiem  stanowiącym </w:t>
      </w:r>
      <w:r w:rsidRPr="00276341">
        <w:rPr>
          <w:rFonts w:ascii="Times New Roman" w:hAnsi="Times New Roman"/>
          <w:b/>
          <w:color w:val="000000" w:themeColor="text1"/>
        </w:rPr>
        <w:t>Załącznik nr 1</w:t>
      </w:r>
      <w:r w:rsidRPr="00276341">
        <w:rPr>
          <w:rFonts w:ascii="Times New Roman" w:hAnsi="Times New Roman"/>
          <w:color w:val="000000" w:themeColor="text1"/>
        </w:rPr>
        <w:t xml:space="preserve"> do niniejszej umowy. </w:t>
      </w:r>
    </w:p>
    <w:p w14:paraId="32E5DDAE" w14:textId="77777777" w:rsidR="00E77E88" w:rsidRPr="00276341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Faktura VAT za Usługi wykonane w danym miesiącu sporządzane będą na podstawie miesięcznych raportów generowanych przez Platformę. Raport będzie stanowił załącznik do faktury. </w:t>
      </w:r>
    </w:p>
    <w:p w14:paraId="3776274A" w14:textId="77777777" w:rsidR="00E77E88" w:rsidRPr="00276341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Przyjmujący Zamówienie wystawi fakturę VAT nie później niż do 5-go dnia następnego miesiąca po miesiącu, za który przypada płatność. </w:t>
      </w:r>
    </w:p>
    <w:p w14:paraId="42BC3511" w14:textId="76F26B13" w:rsidR="00B5095C" w:rsidRPr="00276341" w:rsidRDefault="00B5095C" w:rsidP="00B5095C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3.1. Faktury dostarczane </w:t>
      </w:r>
      <w:r w:rsidR="0094402D" w:rsidRPr="00276341">
        <w:rPr>
          <w:rFonts w:ascii="Times New Roman" w:hAnsi="Times New Roman"/>
          <w:color w:val="000000" w:themeColor="text1"/>
        </w:rPr>
        <w:t>pocztą elektroniczną należy przesyłać</w:t>
      </w:r>
      <w:r w:rsidRPr="00276341">
        <w:rPr>
          <w:rFonts w:ascii="Times New Roman" w:hAnsi="Times New Roman"/>
          <w:color w:val="000000" w:themeColor="text1"/>
        </w:rPr>
        <w:t xml:space="preserve"> na</w:t>
      </w:r>
      <w:r w:rsidR="00537040">
        <w:rPr>
          <w:rFonts w:ascii="Times New Roman" w:hAnsi="Times New Roman"/>
          <w:color w:val="000000" w:themeColor="text1"/>
        </w:rPr>
        <w:t xml:space="preserve"> adres e-mail: faktury księgowosc</w:t>
      </w:r>
      <w:r w:rsidRPr="00276341">
        <w:rPr>
          <w:rFonts w:ascii="Times New Roman" w:hAnsi="Times New Roman"/>
          <w:color w:val="000000" w:themeColor="text1"/>
        </w:rPr>
        <w:t>@czerwonagora.</w:t>
      </w:r>
      <w:proofErr w:type="gramStart"/>
      <w:r w:rsidRPr="00276341">
        <w:rPr>
          <w:rFonts w:ascii="Times New Roman" w:hAnsi="Times New Roman"/>
          <w:color w:val="000000" w:themeColor="text1"/>
        </w:rPr>
        <w:t>pl</w:t>
      </w:r>
      <w:proofErr w:type="gramEnd"/>
    </w:p>
    <w:p w14:paraId="4ACE1BDF" w14:textId="2D5F6745" w:rsidR="00E77E88" w:rsidRPr="00276341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  <w:szCs w:val="20"/>
        </w:rPr>
        <w:t>Podstawą uznania rachunku/faktury będzie potwierdzenie wykonanych świadczeń zdrowotnych przez osoby u</w:t>
      </w:r>
      <w:r w:rsidR="006C378E" w:rsidRPr="00276341">
        <w:rPr>
          <w:rFonts w:ascii="Times New Roman" w:hAnsi="Times New Roman"/>
          <w:color w:val="000000" w:themeColor="text1"/>
          <w:szCs w:val="20"/>
        </w:rPr>
        <w:t>poważnione przez Udzielającego Zamówienia</w:t>
      </w:r>
      <w:r w:rsidRPr="00276341">
        <w:rPr>
          <w:rFonts w:ascii="Times New Roman" w:hAnsi="Times New Roman"/>
          <w:color w:val="000000" w:themeColor="text1"/>
          <w:szCs w:val="20"/>
        </w:rPr>
        <w:t>.</w:t>
      </w:r>
    </w:p>
    <w:p w14:paraId="6010199E" w14:textId="77777777" w:rsidR="00E77E88" w:rsidRPr="00276341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Zapłata </w:t>
      </w:r>
      <w:proofErr w:type="gramStart"/>
      <w:r w:rsidRPr="00276341">
        <w:rPr>
          <w:rFonts w:ascii="Times New Roman" w:hAnsi="Times New Roman"/>
          <w:color w:val="000000" w:themeColor="text1"/>
        </w:rPr>
        <w:t>wynagrodzenia o którym</w:t>
      </w:r>
      <w:proofErr w:type="gramEnd"/>
      <w:r w:rsidRPr="00276341">
        <w:rPr>
          <w:rFonts w:ascii="Times New Roman" w:hAnsi="Times New Roman"/>
          <w:color w:val="000000" w:themeColor="text1"/>
        </w:rPr>
        <w:t xml:space="preserve"> mowa w ust. 1 zostanie dokonana przez Udzielającego Zamówienia, przelewem na rachunek wskazany na fakturze, w terminie 30 dni od daty wystawienia przez Przyjmującego Zamówienie faktury VAT. </w:t>
      </w:r>
    </w:p>
    <w:p w14:paraId="64B3B9E8" w14:textId="77777777" w:rsidR="00E77E88" w:rsidRPr="00276341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 xml:space="preserve">Za dzień zapłaty uznaje się dzień obciążenia rachunku bankowego Udzielającego Zamówienia. </w:t>
      </w:r>
    </w:p>
    <w:p w14:paraId="5DEFEE9E" w14:textId="77777777" w:rsidR="00E77E88" w:rsidRPr="00276341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276341">
        <w:rPr>
          <w:rFonts w:ascii="Times New Roman" w:hAnsi="Times New Roman"/>
          <w:color w:val="000000" w:themeColor="text1"/>
        </w:rPr>
        <w:t>Ceny zawarte w cenniku usług nie podlegają zmianie w trakcie trwania umowy.</w:t>
      </w:r>
    </w:p>
    <w:p w14:paraId="0671B646" w14:textId="736402B5" w:rsidR="008A01BD" w:rsidRPr="00276341" w:rsidRDefault="00E77E88" w:rsidP="008A01BD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bookmarkStart w:id="0" w:name="_Hlk134612832"/>
      <w:r w:rsidRPr="00276341">
        <w:rPr>
          <w:rFonts w:ascii="Times New Roman" w:hAnsi="Times New Roman"/>
          <w:color w:val="000000" w:themeColor="text1"/>
        </w:rPr>
        <w:t>W przypadku nie dotrzymania terminu płatności Przyjmujący Za</w:t>
      </w:r>
      <w:r w:rsidR="000C47C1" w:rsidRPr="00276341">
        <w:rPr>
          <w:rFonts w:ascii="Times New Roman" w:hAnsi="Times New Roman"/>
          <w:color w:val="000000" w:themeColor="text1"/>
        </w:rPr>
        <w:t>mówienie może naliczy</w:t>
      </w:r>
      <w:r w:rsidR="008A01BD" w:rsidRPr="00276341">
        <w:rPr>
          <w:rFonts w:ascii="Times New Roman" w:hAnsi="Times New Roman"/>
          <w:color w:val="000000" w:themeColor="text1"/>
        </w:rPr>
        <w:t>ć</w:t>
      </w:r>
      <w:r w:rsidR="000C47C1" w:rsidRPr="00276341">
        <w:rPr>
          <w:rFonts w:ascii="Times New Roman" w:hAnsi="Times New Roman"/>
          <w:color w:val="000000" w:themeColor="text1"/>
        </w:rPr>
        <w:t xml:space="preserve"> odsetki, </w:t>
      </w:r>
      <w:r w:rsidR="008A01BD" w:rsidRPr="00276341">
        <w:rPr>
          <w:rFonts w:ascii="Times New Roman" w:hAnsi="Times New Roman"/>
          <w:color w:val="000000" w:themeColor="text1"/>
        </w:rPr>
        <w:t xml:space="preserve">ustawowe przewidziane w ustawie z dnia 8 marca 2013 r. o przeciwdziałaniu nadmiernym opóźnieniom w transakcjach handlowych, w wysokości wyliczonej dla podmiotów </w:t>
      </w:r>
      <w:proofErr w:type="gramStart"/>
      <w:r w:rsidR="008A01BD" w:rsidRPr="00276341">
        <w:rPr>
          <w:rFonts w:ascii="Times New Roman" w:hAnsi="Times New Roman"/>
          <w:color w:val="000000" w:themeColor="text1"/>
        </w:rPr>
        <w:t xml:space="preserve">leczniczych </w:t>
      </w:r>
      <w:r w:rsidR="008A01BD" w:rsidRPr="00276341">
        <w:rPr>
          <w:rFonts w:ascii="Times New Roman" w:hAnsi="Times New Roman"/>
          <w:color w:val="000000" w:themeColor="text1"/>
        </w:rPr>
        <w:lastRenderedPageBreak/>
        <w:t>jako</w:t>
      </w:r>
      <w:proofErr w:type="gramEnd"/>
      <w:r w:rsidR="008A01BD" w:rsidRPr="00276341">
        <w:rPr>
          <w:rFonts w:ascii="Times New Roman" w:hAnsi="Times New Roman"/>
          <w:color w:val="000000" w:themeColor="text1"/>
        </w:rPr>
        <w:t xml:space="preserve"> dłużników transakcji handlowych. Za dzień zapłaty strony uznają dzień obciążenia rachunku </w:t>
      </w:r>
      <w:r w:rsidR="00EC6F47" w:rsidRPr="00276341">
        <w:rPr>
          <w:rFonts w:ascii="Times New Roman" w:hAnsi="Times New Roman"/>
          <w:color w:val="000000" w:themeColor="text1"/>
        </w:rPr>
        <w:t>Udzielającego Zamówienia</w:t>
      </w:r>
      <w:r w:rsidR="008A01BD" w:rsidRPr="00276341">
        <w:rPr>
          <w:rFonts w:ascii="Times New Roman" w:hAnsi="Times New Roman"/>
          <w:color w:val="000000" w:themeColor="text1"/>
        </w:rPr>
        <w:t>”.</w:t>
      </w:r>
    </w:p>
    <w:bookmarkEnd w:id="0"/>
    <w:p w14:paraId="5C120116" w14:textId="0E89A8D7" w:rsidR="00E77E88" w:rsidRPr="00276341" w:rsidRDefault="00E77E88" w:rsidP="008A01BD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39C08D9F" w14:textId="77777777" w:rsidR="00E77E88" w:rsidRPr="00276341" w:rsidRDefault="00E77E88" w:rsidP="00B65D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>§ 11.</w:t>
      </w:r>
    </w:p>
    <w:p w14:paraId="2B05E46E" w14:textId="26A6CF2C" w:rsidR="00E77E88" w:rsidRPr="00276341" w:rsidRDefault="00E77E88" w:rsidP="00E3735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>1.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ab/>
        <w:t xml:space="preserve">W przypadku niedotrzymania terminu określonego w § 2 ust. 9 i </w:t>
      </w:r>
      <w:r w:rsidR="00222E53"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ust. 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>10</w:t>
      </w: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Przyjmujący Zamówienie zobowiązany jest zapłacić Udzielającemu Zamówienia karę umowną w wysokości 20% </w:t>
      </w:r>
      <w:r w:rsidR="006C378E" w:rsidRPr="00276341">
        <w:rPr>
          <w:rFonts w:ascii="Times New Roman" w:hAnsi="Times New Roman"/>
          <w:color w:val="000000" w:themeColor="text1"/>
          <w:sz w:val="23"/>
          <w:szCs w:val="23"/>
        </w:rPr>
        <w:t>ceny wykonywanego opisu badania lub konsultacji.</w:t>
      </w:r>
    </w:p>
    <w:p w14:paraId="1C19175F" w14:textId="77777777" w:rsidR="00E77E88" w:rsidRPr="00276341" w:rsidRDefault="00E77E88" w:rsidP="003E373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>2.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ab/>
        <w:t>Udzielający Zamówienia zastrzega sobie prawo do potrącenia kwot kar umownych z bieżących należności Przyjmującego Zamówienie.</w:t>
      </w:r>
    </w:p>
    <w:p w14:paraId="09A24EF6" w14:textId="77777777" w:rsidR="00E77E88" w:rsidRPr="00276341" w:rsidRDefault="00E77E88" w:rsidP="00B65DE8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32BBF6BB" w14:textId="77777777" w:rsidR="00E77E88" w:rsidRPr="00276341" w:rsidRDefault="00E77E88" w:rsidP="00B65D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>§ 12.</w:t>
      </w:r>
    </w:p>
    <w:p w14:paraId="18345CE3" w14:textId="77777777" w:rsidR="004213F5" w:rsidRPr="00276341" w:rsidRDefault="004213F5" w:rsidP="004213F5">
      <w:pPr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>Udzielający zamówienia oświadcza, iż Narodowy Fundusz Zdrowia ma prawo do przeprowadzania kontroli na zasadach określonych w ustawie z dnia 27 sierpnia 2004 r. o świadczeniach opieki zdrowotnej finansowanych z środków publicznych w zakresie wynikającym z umowy, co Przyjmujący Zamówienie niniejszym akceptuje.</w:t>
      </w:r>
    </w:p>
    <w:p w14:paraId="2A41F54A" w14:textId="77777777" w:rsidR="00E77E88" w:rsidRPr="00276341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</w:pPr>
      <w:r w:rsidRPr="00276341"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  <w:t>Załączniki stanowią integralną część Umowy.</w:t>
      </w:r>
    </w:p>
    <w:p w14:paraId="3F6BE8E1" w14:textId="77777777" w:rsidR="00E77E88" w:rsidRPr="00276341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</w:pPr>
      <w:r w:rsidRPr="00276341"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  <w:t>Wszelkie spory mogące powstać na tle niniejszej Umowy Strony poddają rozstrzygnięciu właściwemu rzeczowo Sądowi Powszechnemu dla siedziby Udzielającego Zamówienia.</w:t>
      </w:r>
    </w:p>
    <w:p w14:paraId="29D1E724" w14:textId="77777777" w:rsidR="00E77E88" w:rsidRPr="00276341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</w:pPr>
      <w:r w:rsidRPr="00276341">
        <w:rPr>
          <w:rFonts w:ascii="Times New Roman" w:hAnsi="Times New Roman" w:cs="Times New Roman"/>
          <w:color w:val="000000" w:themeColor="text1"/>
          <w:sz w:val="23"/>
          <w:szCs w:val="23"/>
        </w:rPr>
        <w:t>W sprawach nieuregulowanych w niniejszej Umowie mają zastosowanie odpowiednie przepisy prawa, w tym kodeksu cywilnego.</w:t>
      </w:r>
    </w:p>
    <w:p w14:paraId="749D1D07" w14:textId="3109694E" w:rsidR="00E77E88" w:rsidRPr="00276341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</w:pPr>
      <w:r w:rsidRPr="00276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Umowę sporządzono w dwóch jednobrzmiących egzemplarzach, po jednym dla </w:t>
      </w:r>
      <w:proofErr w:type="gramStart"/>
      <w:r w:rsidRPr="00276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każdej </w:t>
      </w:r>
      <w:r w:rsidR="00EE74DD" w:rsidRPr="00276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</w:t>
      </w:r>
      <w:r w:rsidRPr="00276341">
        <w:rPr>
          <w:rFonts w:ascii="Times New Roman" w:hAnsi="Times New Roman" w:cs="Times New Roman"/>
          <w:color w:val="000000" w:themeColor="text1"/>
          <w:sz w:val="23"/>
          <w:szCs w:val="23"/>
        </w:rPr>
        <w:t>ze</w:t>
      </w:r>
      <w:proofErr w:type="gramEnd"/>
      <w:r w:rsidRPr="00276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Stron.</w:t>
      </w:r>
    </w:p>
    <w:p w14:paraId="4A6F8449" w14:textId="77777777" w:rsidR="00E77E88" w:rsidRPr="00276341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</w:pPr>
      <w:r w:rsidRPr="00276341">
        <w:rPr>
          <w:rFonts w:ascii="Times New Roman" w:hAnsi="Times New Roman" w:cs="Times New Roman"/>
          <w:color w:val="000000" w:themeColor="text1"/>
          <w:sz w:val="23"/>
          <w:szCs w:val="23"/>
        </w:rPr>
        <w:t>Wszelkie zmiany niniejszej umowy wymagają formy pisemnej pod rygorem nieważności.</w:t>
      </w:r>
      <w:r w:rsidRPr="002763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F6F820E" w14:textId="77777777" w:rsidR="00E77E88" w:rsidRPr="00276341" w:rsidRDefault="00E77E88" w:rsidP="003E5C87">
      <w:pPr>
        <w:spacing w:after="0" w:line="240" w:lineRule="auto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33DD34DE" w14:textId="77777777" w:rsidR="00E77E88" w:rsidRPr="00276341" w:rsidRDefault="00E77E88" w:rsidP="00B65D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>§ 13.</w:t>
      </w:r>
    </w:p>
    <w:p w14:paraId="48420410" w14:textId="4FE52FCA" w:rsidR="00E77E88" w:rsidRPr="00276341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Umowa zostaje zawarta na </w:t>
      </w:r>
      <w:proofErr w:type="gramStart"/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okres  </w:t>
      </w:r>
      <w:r w:rsidR="003400ED" w:rsidRPr="00276341">
        <w:rPr>
          <w:rFonts w:ascii="Times New Roman" w:hAnsi="Times New Roman"/>
          <w:color w:val="000000" w:themeColor="text1"/>
          <w:sz w:val="23"/>
          <w:szCs w:val="23"/>
        </w:rPr>
        <w:t>12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miesięcy</w:t>
      </w:r>
      <w:proofErr w:type="gramEnd"/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od dnia zawarcia lub do wyczerpania wartości umowy.</w:t>
      </w:r>
    </w:p>
    <w:p w14:paraId="27A2A45E" w14:textId="3E1E17E8" w:rsidR="00E77E88" w:rsidRPr="00276341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>Wartość niniejszej umowy wynosi………………….</w:t>
      </w:r>
      <w:r w:rsidR="00F14344"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(</w:t>
      </w:r>
      <w:proofErr w:type="gramStart"/>
      <w:r w:rsidR="00F14344" w:rsidRPr="00276341">
        <w:rPr>
          <w:rFonts w:ascii="Times New Roman" w:hAnsi="Times New Roman"/>
          <w:color w:val="000000" w:themeColor="text1"/>
          <w:sz w:val="23"/>
          <w:szCs w:val="23"/>
        </w:rPr>
        <w:t>słownie</w:t>
      </w:r>
      <w:proofErr w:type="gramEnd"/>
      <w:r w:rsidR="00F14344"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:………………………………..) Ilość i ceny poszczególnych badań są określone w formularzu ofertowym, który stanowi </w:t>
      </w:r>
      <w:r w:rsidR="00F14344" w:rsidRPr="00276341">
        <w:rPr>
          <w:rFonts w:ascii="Times New Roman" w:hAnsi="Times New Roman"/>
          <w:b/>
          <w:color w:val="000000" w:themeColor="text1"/>
          <w:sz w:val="23"/>
          <w:szCs w:val="23"/>
        </w:rPr>
        <w:t>Załącznik nr 6</w:t>
      </w:r>
      <w:r w:rsidR="00F14344"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do umowy.</w:t>
      </w:r>
    </w:p>
    <w:p w14:paraId="258879B9" w14:textId="146B85D1" w:rsidR="00E77E88" w:rsidRPr="00276341" w:rsidRDefault="00F14344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>Udzielający Z</w:t>
      </w:r>
      <w:r w:rsidR="00E77E88"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amówienia nie ma obowiązku zlecania wszystkich badań w ilości wskazanej </w:t>
      </w:r>
      <w:r w:rsidR="00E77E88" w:rsidRPr="00276341">
        <w:rPr>
          <w:rFonts w:ascii="Times New Roman" w:hAnsi="Times New Roman"/>
          <w:color w:val="000000" w:themeColor="text1"/>
          <w:sz w:val="23"/>
          <w:szCs w:val="23"/>
        </w:rPr>
        <w:br/>
        <w:t xml:space="preserve">w formularzu 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>ofertowym.</w:t>
      </w:r>
    </w:p>
    <w:p w14:paraId="7FB2844C" w14:textId="023CB8A6" w:rsidR="00E77E88" w:rsidRPr="00276341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Ilość zlecanych badań </w:t>
      </w:r>
      <w:r w:rsidR="00195FF7"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i konsultacji 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>będzie uzależniona od stanu pac</w:t>
      </w:r>
      <w:r w:rsidR="00195FF7" w:rsidRPr="00276341">
        <w:rPr>
          <w:rFonts w:ascii="Times New Roman" w:hAnsi="Times New Roman"/>
          <w:color w:val="000000" w:themeColor="text1"/>
          <w:sz w:val="23"/>
          <w:szCs w:val="23"/>
        </w:rPr>
        <w:t>jentów i potrzeb Udzielającego Z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>amówienia.</w:t>
      </w:r>
    </w:p>
    <w:p w14:paraId="3526A2DC" w14:textId="77777777" w:rsidR="002A14D1" w:rsidRPr="00276341" w:rsidRDefault="002A14D1" w:rsidP="002A14D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1" w:name="_Hlk134701836"/>
      <w:r w:rsidRPr="00276341">
        <w:rPr>
          <w:rFonts w:ascii="Times New Roman" w:hAnsi="Times New Roman"/>
          <w:color w:val="000000" w:themeColor="text1"/>
          <w:sz w:val="23"/>
          <w:szCs w:val="23"/>
        </w:rPr>
        <w:t>Strony dopuszczają możliwość zwiększenia wartości pierwotnej umowy o nie więcej niż 10% w zależności od uzasadnionych potrzeb wynikłych w trakcie trwania umowy zidentyfikowanych przez Udzielającego Zamówienia w ramach przedmiotu umowy określonego w § 1.</w:t>
      </w:r>
    </w:p>
    <w:bookmarkEnd w:id="1"/>
    <w:p w14:paraId="5BEF99C5" w14:textId="77777777" w:rsidR="00E77E88" w:rsidRPr="00276341" w:rsidRDefault="00E77E88" w:rsidP="007519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>§ 14.</w:t>
      </w:r>
    </w:p>
    <w:p w14:paraId="11EB03EB" w14:textId="77777777" w:rsidR="00E77E88" w:rsidRPr="00276341" w:rsidRDefault="00E77E88" w:rsidP="007519C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00210B0" w14:textId="77777777" w:rsidR="00E77E88" w:rsidRPr="00276341" w:rsidRDefault="00E77E88" w:rsidP="007519C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>Za porozumieniem stron umowa może zostać rozwiązania w każdym czasie.</w:t>
      </w:r>
    </w:p>
    <w:p w14:paraId="6A46D9E5" w14:textId="77777777" w:rsidR="00E77E88" w:rsidRPr="00276341" w:rsidRDefault="00E77E88" w:rsidP="00121EF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Z ważnych </w:t>
      </w:r>
      <w:proofErr w:type="gramStart"/>
      <w:r w:rsidRPr="00276341">
        <w:rPr>
          <w:rFonts w:ascii="Times New Roman" w:hAnsi="Times New Roman"/>
          <w:color w:val="000000" w:themeColor="text1"/>
          <w:sz w:val="23"/>
          <w:szCs w:val="23"/>
        </w:rPr>
        <w:t>przyczyn  umowa</w:t>
      </w:r>
      <w:proofErr w:type="gramEnd"/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może zostać rozwiązana przez każdą ze stron z zachowaniem 3 miesięcznego okresu wypowiedzenia, który biegnie od pierwszego dnia miesiąca przypadającego po miesiącu w którym złożono wypowiedzenie.</w:t>
      </w:r>
    </w:p>
    <w:p w14:paraId="3B221B9B" w14:textId="4F16429F" w:rsidR="00E77E88" w:rsidRPr="00276341" w:rsidRDefault="00E77E88" w:rsidP="00121EF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>W przypadku naruszenia bez uzas</w:t>
      </w:r>
      <w:r w:rsidR="006F0CAA">
        <w:rPr>
          <w:rFonts w:ascii="Times New Roman" w:hAnsi="Times New Roman"/>
          <w:color w:val="000000" w:themeColor="text1"/>
          <w:sz w:val="23"/>
          <w:szCs w:val="23"/>
        </w:rPr>
        <w:t>adnienia terminów określonych w</w:t>
      </w:r>
      <w:bookmarkStart w:id="2" w:name="_GoBack"/>
      <w:bookmarkEnd w:id="2"/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§ 2 ust. 9 i 10 Udzielający Zamówienia ma prawo rozwiązać umowę bez zachowania okresu wypowiedzenia.</w:t>
      </w:r>
    </w:p>
    <w:p w14:paraId="2689E2DA" w14:textId="77777777" w:rsidR="00E77E88" w:rsidRPr="00276341" w:rsidRDefault="00E77E88" w:rsidP="00B65D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12D07AFF" w14:textId="77777777" w:rsidR="00E77E88" w:rsidRPr="00276341" w:rsidRDefault="00E77E88" w:rsidP="00B65D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>§ 15.</w:t>
      </w:r>
    </w:p>
    <w:p w14:paraId="630B4C25" w14:textId="77777777" w:rsidR="00E77E88" w:rsidRPr="00276341" w:rsidRDefault="00E77E88" w:rsidP="00B65D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Przyjmujący Zamówienie nie może przenieść na osobę trzecią </w:t>
      </w:r>
      <w:proofErr w:type="gramStart"/>
      <w:r w:rsidRPr="00276341">
        <w:rPr>
          <w:rFonts w:ascii="Times New Roman" w:hAnsi="Times New Roman"/>
          <w:color w:val="000000" w:themeColor="text1"/>
          <w:sz w:val="23"/>
          <w:szCs w:val="23"/>
        </w:rPr>
        <w:t>praw</w:t>
      </w:r>
      <w:proofErr w:type="gramEnd"/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i obowiązków wynikających z umowy.</w:t>
      </w:r>
    </w:p>
    <w:p w14:paraId="43751A88" w14:textId="77777777" w:rsidR="00E77E88" w:rsidRPr="00276341" w:rsidRDefault="00E77E88" w:rsidP="00B65D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276341">
        <w:rPr>
          <w:rFonts w:ascii="Times New Roman" w:hAnsi="Times New Roman"/>
          <w:b/>
          <w:color w:val="000000" w:themeColor="text1"/>
        </w:rPr>
        <w:t>§ 16.</w:t>
      </w:r>
    </w:p>
    <w:p w14:paraId="7E87AD3E" w14:textId="77777777" w:rsidR="00B04CD3" w:rsidRPr="00276341" w:rsidRDefault="00B04CD3" w:rsidP="00B04CD3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Osobą odpowiedzialną za realizację Umowy jest: </w:t>
      </w:r>
    </w:p>
    <w:p w14:paraId="360E1B8F" w14:textId="77777777" w:rsidR="00B04CD3" w:rsidRPr="00276341" w:rsidRDefault="00B04CD3" w:rsidP="00B04CD3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276341">
        <w:rPr>
          <w:rFonts w:ascii="Times New Roman" w:hAnsi="Times New Roman"/>
          <w:color w:val="000000" w:themeColor="text1"/>
          <w:sz w:val="23"/>
          <w:szCs w:val="23"/>
        </w:rPr>
        <w:t>ze</w:t>
      </w:r>
      <w:proofErr w:type="gramEnd"/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strony Udzielającego zamówienia: </w:t>
      </w:r>
    </w:p>
    <w:p w14:paraId="5644167D" w14:textId="77777777" w:rsidR="00B04CD3" w:rsidRPr="00276341" w:rsidRDefault="00B04CD3" w:rsidP="004364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-w zakresie merytorycznym: Kierownik Działu Diagnostyki Obrazowej- Pani Joanna </w:t>
      </w:r>
      <w:proofErr w:type="spellStart"/>
      <w:r w:rsidRPr="00276341">
        <w:rPr>
          <w:rFonts w:ascii="Times New Roman" w:hAnsi="Times New Roman"/>
          <w:color w:val="000000" w:themeColor="text1"/>
          <w:sz w:val="23"/>
          <w:szCs w:val="23"/>
        </w:rPr>
        <w:t>Szumara-Rabiej</w:t>
      </w:r>
      <w:proofErr w:type="spellEnd"/>
      <w:r w:rsidRPr="00276341">
        <w:rPr>
          <w:rFonts w:ascii="Times New Roman" w:hAnsi="Times New Roman"/>
          <w:color w:val="000000" w:themeColor="text1"/>
          <w:sz w:val="23"/>
          <w:szCs w:val="23"/>
        </w:rPr>
        <w:t>, tel. ………………………………</w:t>
      </w:r>
    </w:p>
    <w:p w14:paraId="0D1F9593" w14:textId="1C70209E" w:rsidR="00B04CD3" w:rsidRPr="00276341" w:rsidRDefault="00B04CD3" w:rsidP="00B04CD3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color w:val="000000" w:themeColor="text1"/>
          <w:sz w:val="23"/>
          <w:szCs w:val="23"/>
        </w:rPr>
        <w:t>-w zakresie technicznym: Koordynator</w:t>
      </w:r>
      <w:r w:rsidR="00B239EE"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>- Pan</w:t>
      </w:r>
      <w:r w:rsidR="00B239EE"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Przemysław Jończyk</w:t>
      </w:r>
      <w:r w:rsidR="00195FF7" w:rsidRPr="00276341">
        <w:rPr>
          <w:rFonts w:ascii="Times New Roman" w:hAnsi="Times New Roman"/>
          <w:color w:val="000000" w:themeColor="text1"/>
          <w:sz w:val="23"/>
          <w:szCs w:val="23"/>
        </w:rPr>
        <w:t>,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4364B8" w:rsidRPr="00276341">
        <w:rPr>
          <w:rFonts w:ascii="Times New Roman" w:hAnsi="Times New Roman"/>
          <w:color w:val="000000" w:themeColor="text1"/>
          <w:sz w:val="23"/>
          <w:szCs w:val="23"/>
        </w:rPr>
        <w:t>tel</w:t>
      </w:r>
      <w:proofErr w:type="spellEnd"/>
      <w:r w:rsidR="004364B8" w:rsidRPr="00276341">
        <w:rPr>
          <w:rFonts w:ascii="Times New Roman" w:hAnsi="Times New Roman"/>
          <w:color w:val="000000" w:themeColor="text1"/>
          <w:sz w:val="23"/>
          <w:szCs w:val="23"/>
        </w:rPr>
        <w:t>……….</w:t>
      </w:r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………………….</w:t>
      </w:r>
      <w:r w:rsidR="004364B8" w:rsidRPr="00276341">
        <w:rPr>
          <w:rFonts w:ascii="Times New Roman" w:hAnsi="Times New Roman"/>
          <w:color w:val="000000" w:themeColor="text1"/>
          <w:sz w:val="23"/>
          <w:szCs w:val="23"/>
        </w:rPr>
        <w:t>..</w:t>
      </w:r>
    </w:p>
    <w:p w14:paraId="0FB9EBEA" w14:textId="19557904" w:rsidR="00E77E88" w:rsidRPr="00276341" w:rsidRDefault="006C378E" w:rsidP="00B04CD3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276341">
        <w:rPr>
          <w:rFonts w:ascii="Times New Roman" w:hAnsi="Times New Roman"/>
          <w:color w:val="000000" w:themeColor="text1"/>
          <w:sz w:val="23"/>
          <w:szCs w:val="23"/>
        </w:rPr>
        <w:t>ze</w:t>
      </w:r>
      <w:proofErr w:type="gramEnd"/>
      <w:r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 strony Przyjmującego Z</w:t>
      </w:r>
      <w:r w:rsidR="00B04CD3" w:rsidRPr="00276341">
        <w:rPr>
          <w:rFonts w:ascii="Times New Roman" w:hAnsi="Times New Roman"/>
          <w:color w:val="000000" w:themeColor="text1"/>
          <w:sz w:val="23"/>
          <w:szCs w:val="23"/>
        </w:rPr>
        <w:t xml:space="preserve">amówienie jest: ……………………………….. </w:t>
      </w:r>
      <w:proofErr w:type="gramStart"/>
      <w:r w:rsidR="00B04CD3" w:rsidRPr="00276341">
        <w:rPr>
          <w:rFonts w:ascii="Times New Roman" w:hAnsi="Times New Roman"/>
          <w:color w:val="000000" w:themeColor="text1"/>
          <w:sz w:val="23"/>
          <w:szCs w:val="23"/>
        </w:rPr>
        <w:t>tel</w:t>
      </w:r>
      <w:proofErr w:type="gramEnd"/>
      <w:r w:rsidR="00B04CD3" w:rsidRPr="00276341">
        <w:rPr>
          <w:rFonts w:ascii="Times New Roman" w:hAnsi="Times New Roman"/>
          <w:color w:val="000000" w:themeColor="text1"/>
          <w:sz w:val="23"/>
          <w:szCs w:val="23"/>
        </w:rPr>
        <w:t>. …………………..</w:t>
      </w:r>
      <w:r w:rsidR="004364B8" w:rsidRPr="00276341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6A9C3CBB" w14:textId="77777777" w:rsidR="00E77E88" w:rsidRPr="00276341" w:rsidRDefault="00E77E88" w:rsidP="00B65DE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6D2D224" w14:textId="511997CC" w:rsidR="00E77E88" w:rsidRPr="00276341" w:rsidRDefault="00E77E88" w:rsidP="00B65DE8">
      <w:pPr>
        <w:pStyle w:val="Tekstpodstawowy21"/>
        <w:rPr>
          <w:b w:val="0"/>
          <w:color w:val="000000" w:themeColor="text1"/>
          <w:sz w:val="22"/>
          <w:szCs w:val="22"/>
        </w:rPr>
      </w:pPr>
      <w:r w:rsidRPr="00276341">
        <w:rPr>
          <w:b w:val="0"/>
          <w:color w:val="000000" w:themeColor="text1"/>
          <w:sz w:val="22"/>
          <w:szCs w:val="22"/>
        </w:rPr>
        <w:t>Załączniki:</w:t>
      </w:r>
    </w:p>
    <w:p w14:paraId="5DE14B5E" w14:textId="77777777" w:rsidR="00EE74DD" w:rsidRPr="00276341" w:rsidRDefault="00EE74DD" w:rsidP="00B65DE8">
      <w:pPr>
        <w:pStyle w:val="Tekstpodstawowy21"/>
        <w:rPr>
          <w:b w:val="0"/>
          <w:color w:val="000000" w:themeColor="text1"/>
          <w:sz w:val="22"/>
          <w:szCs w:val="22"/>
        </w:rPr>
      </w:pPr>
    </w:p>
    <w:p w14:paraId="60D45A63" w14:textId="0FBCA2EF" w:rsidR="00E77E88" w:rsidRPr="00276341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color w:val="000000" w:themeColor="text1"/>
          <w:sz w:val="22"/>
          <w:szCs w:val="22"/>
        </w:rPr>
      </w:pPr>
      <w:r w:rsidRPr="00276341">
        <w:rPr>
          <w:b w:val="0"/>
          <w:color w:val="000000" w:themeColor="text1"/>
          <w:sz w:val="22"/>
          <w:szCs w:val="22"/>
        </w:rPr>
        <w:t>Cennik usług</w:t>
      </w:r>
      <w:r w:rsidR="00EE74DD" w:rsidRPr="00276341">
        <w:rPr>
          <w:b w:val="0"/>
          <w:color w:val="000000" w:themeColor="text1"/>
          <w:sz w:val="22"/>
          <w:szCs w:val="22"/>
        </w:rPr>
        <w:t>.</w:t>
      </w:r>
    </w:p>
    <w:p w14:paraId="4D9C615B" w14:textId="2CC618FB" w:rsidR="00E77E88" w:rsidRPr="00276341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color w:val="000000" w:themeColor="text1"/>
          <w:sz w:val="22"/>
          <w:szCs w:val="22"/>
        </w:rPr>
      </w:pPr>
      <w:r w:rsidRPr="00276341">
        <w:rPr>
          <w:b w:val="0"/>
          <w:color w:val="000000" w:themeColor="text1"/>
          <w:sz w:val="22"/>
          <w:szCs w:val="22"/>
        </w:rPr>
        <w:t>Wykaz pracowników Udzielającego Zamówienia uprawnionych do dostępu do Platformy</w:t>
      </w:r>
      <w:r w:rsidR="00EE74DD" w:rsidRPr="00276341">
        <w:rPr>
          <w:b w:val="0"/>
          <w:color w:val="000000" w:themeColor="text1"/>
          <w:sz w:val="22"/>
          <w:szCs w:val="22"/>
        </w:rPr>
        <w:t>.</w:t>
      </w:r>
    </w:p>
    <w:p w14:paraId="034FAE4A" w14:textId="5A2F989E" w:rsidR="00E77E88" w:rsidRPr="00276341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color w:val="000000" w:themeColor="text1"/>
          <w:sz w:val="22"/>
          <w:szCs w:val="22"/>
        </w:rPr>
      </w:pPr>
      <w:r w:rsidRPr="00276341">
        <w:rPr>
          <w:b w:val="0"/>
          <w:color w:val="000000" w:themeColor="text1"/>
          <w:sz w:val="22"/>
          <w:szCs w:val="22"/>
        </w:rPr>
        <w:t>Wykaz lekarzy Przyjmującego Zamówienie wykonujących opisy badań</w:t>
      </w:r>
      <w:r w:rsidR="006C378E" w:rsidRPr="00276341">
        <w:rPr>
          <w:b w:val="0"/>
          <w:color w:val="000000" w:themeColor="text1"/>
          <w:sz w:val="22"/>
          <w:szCs w:val="22"/>
        </w:rPr>
        <w:t xml:space="preserve"> i konsultacji.</w:t>
      </w:r>
    </w:p>
    <w:p w14:paraId="22DDF246" w14:textId="4E8F2F4E" w:rsidR="00E77E88" w:rsidRPr="00276341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color w:val="000000" w:themeColor="text1"/>
          <w:sz w:val="22"/>
          <w:szCs w:val="22"/>
        </w:rPr>
      </w:pPr>
      <w:r w:rsidRPr="00276341">
        <w:rPr>
          <w:b w:val="0"/>
          <w:color w:val="000000" w:themeColor="text1"/>
          <w:sz w:val="22"/>
          <w:szCs w:val="22"/>
        </w:rPr>
        <w:t>Kopie polis</w:t>
      </w:r>
      <w:r w:rsidR="00EE74DD" w:rsidRPr="00276341">
        <w:rPr>
          <w:b w:val="0"/>
          <w:color w:val="000000" w:themeColor="text1"/>
          <w:sz w:val="22"/>
          <w:szCs w:val="22"/>
        </w:rPr>
        <w:t>.</w:t>
      </w:r>
    </w:p>
    <w:p w14:paraId="37A43369" w14:textId="47E951F2" w:rsidR="00E77E88" w:rsidRPr="00276341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color w:val="000000" w:themeColor="text1"/>
          <w:sz w:val="22"/>
          <w:szCs w:val="22"/>
        </w:rPr>
      </w:pPr>
      <w:r w:rsidRPr="00276341">
        <w:rPr>
          <w:b w:val="0"/>
          <w:color w:val="000000" w:themeColor="text1"/>
          <w:sz w:val="22"/>
          <w:szCs w:val="22"/>
        </w:rPr>
        <w:t>Umowa</w:t>
      </w:r>
      <w:r w:rsidR="009B63AA" w:rsidRPr="00276341">
        <w:rPr>
          <w:b w:val="0"/>
          <w:color w:val="000000" w:themeColor="text1"/>
          <w:sz w:val="22"/>
          <w:szCs w:val="22"/>
        </w:rPr>
        <w:t xml:space="preserve"> powierzenia</w:t>
      </w:r>
      <w:r w:rsidRPr="00276341">
        <w:rPr>
          <w:b w:val="0"/>
          <w:color w:val="000000" w:themeColor="text1"/>
          <w:sz w:val="22"/>
          <w:szCs w:val="22"/>
        </w:rPr>
        <w:t xml:space="preserve"> przetwarzania danych osobowych</w:t>
      </w:r>
      <w:r w:rsidR="00EE74DD" w:rsidRPr="00276341">
        <w:rPr>
          <w:b w:val="0"/>
          <w:color w:val="000000" w:themeColor="text1"/>
          <w:sz w:val="22"/>
          <w:szCs w:val="22"/>
        </w:rPr>
        <w:t>.</w:t>
      </w:r>
    </w:p>
    <w:p w14:paraId="2806AF93" w14:textId="6A7AD897" w:rsidR="00E77E88" w:rsidRPr="00276341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color w:val="000000" w:themeColor="text1"/>
          <w:sz w:val="22"/>
          <w:szCs w:val="22"/>
        </w:rPr>
      </w:pPr>
      <w:r w:rsidRPr="00276341">
        <w:rPr>
          <w:b w:val="0"/>
          <w:color w:val="000000" w:themeColor="text1"/>
          <w:sz w:val="22"/>
          <w:szCs w:val="22"/>
        </w:rPr>
        <w:t>Formularz ofertowy.</w:t>
      </w:r>
    </w:p>
    <w:p w14:paraId="238A70DF" w14:textId="77777777" w:rsidR="00E77E88" w:rsidRPr="00276341" w:rsidRDefault="00E77E88" w:rsidP="00B65DE8">
      <w:pPr>
        <w:pStyle w:val="Tekstpodstawowy21"/>
        <w:rPr>
          <w:b w:val="0"/>
          <w:color w:val="000000" w:themeColor="text1"/>
          <w:sz w:val="22"/>
          <w:szCs w:val="22"/>
        </w:rPr>
      </w:pPr>
    </w:p>
    <w:p w14:paraId="1118E605" w14:textId="77777777" w:rsidR="00E77E88" w:rsidRPr="00276341" w:rsidRDefault="00E77E88" w:rsidP="00B65DE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 xml:space="preserve">Udzielający </w:t>
      </w:r>
      <w:proofErr w:type="gramStart"/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>Zamówienia</w:t>
      </w: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ab/>
        <w:t xml:space="preserve">       </w:t>
      </w: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ab/>
        <w:t>Przyjmujący</w:t>
      </w:r>
      <w:proofErr w:type="gramEnd"/>
      <w:r w:rsidRPr="00276341">
        <w:rPr>
          <w:rFonts w:ascii="Times New Roman" w:hAnsi="Times New Roman"/>
          <w:b/>
          <w:color w:val="000000" w:themeColor="text1"/>
          <w:sz w:val="23"/>
          <w:szCs w:val="23"/>
        </w:rPr>
        <w:t xml:space="preserve"> Zamówienie</w:t>
      </w:r>
    </w:p>
    <w:p w14:paraId="033CFA7A" w14:textId="77777777" w:rsidR="00E77E88" w:rsidRPr="00276341" w:rsidRDefault="00E77E88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5561D7B0" w14:textId="77777777" w:rsidR="00E77E88" w:rsidRPr="00276341" w:rsidRDefault="00E77E88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259C4BB7" w14:textId="77777777" w:rsidR="00E77E88" w:rsidRPr="00276341" w:rsidRDefault="00E77E88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78116E9D" w14:textId="77777777" w:rsidR="00E77E88" w:rsidRDefault="00E77E88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5AD41805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15AA5BD9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43925A1D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6097F2E9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404EAF75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25ADFB0A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1E8478D0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5B1B96A8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4C6F95BB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6FCFF395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17C0945E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520889BA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2C988B86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732D5D2E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2E5CB52F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359F8F23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4542FAFF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35A3D4D7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69290B87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66AC288F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759CF314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21262D25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509EA70D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717B89EB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2B66E14D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24DE143A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76BAB2F5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7370628D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3981BDAC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41565277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27A6770C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3831DCB4" w14:textId="77777777" w:rsidR="004046EC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6BECBAF5" w14:textId="77777777" w:rsidR="004046EC" w:rsidRPr="00276341" w:rsidRDefault="004046EC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77DF613F" w14:textId="77777777" w:rsidR="009D1B48" w:rsidRPr="00276341" w:rsidRDefault="009D1B48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2E1D4431" w14:textId="77777777" w:rsidR="009D1B48" w:rsidRPr="00276341" w:rsidRDefault="009D1B48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p w14:paraId="12856D82" w14:textId="77777777" w:rsidR="00E77E88" w:rsidRPr="00276341" w:rsidRDefault="00E77E88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  <w:r w:rsidRPr="00276341">
        <w:rPr>
          <w:b/>
          <w:color w:val="000000" w:themeColor="text1"/>
          <w:sz w:val="24"/>
          <w:szCs w:val="24"/>
        </w:rPr>
        <w:lastRenderedPageBreak/>
        <w:t>Załącznik nr 1 do umowy</w:t>
      </w:r>
    </w:p>
    <w:p w14:paraId="23C6BD37" w14:textId="77777777" w:rsidR="00E77E88" w:rsidRPr="00276341" w:rsidRDefault="00E77E88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  <w:r w:rsidRPr="00276341">
        <w:rPr>
          <w:b/>
          <w:color w:val="000000" w:themeColor="text1"/>
          <w:sz w:val="24"/>
          <w:szCs w:val="24"/>
        </w:rPr>
        <w:t>Cennik usług</w:t>
      </w:r>
    </w:p>
    <w:p w14:paraId="1A55A82C" w14:textId="77777777" w:rsidR="00E77E88" w:rsidRPr="00276341" w:rsidRDefault="00E77E88" w:rsidP="00B65DE8">
      <w:pPr>
        <w:pStyle w:val="Tekstpodstawowy"/>
        <w:jc w:val="center"/>
        <w:rPr>
          <w:b/>
          <w:color w:val="000000" w:themeColor="text1"/>
          <w:sz w:val="24"/>
          <w:szCs w:val="24"/>
        </w:rPr>
      </w:pPr>
    </w:p>
    <w:tbl>
      <w:tblPr>
        <w:tblW w:w="9214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"/>
        <w:gridCol w:w="5929"/>
        <w:gridCol w:w="2693"/>
      </w:tblGrid>
      <w:tr w:rsidR="00276341" w:rsidRPr="00276341" w14:paraId="6080FCFD" w14:textId="77777777" w:rsidTr="00226B85">
        <w:tc>
          <w:tcPr>
            <w:tcW w:w="6521" w:type="dxa"/>
            <w:gridSpan w:val="2"/>
            <w:tcBorders>
              <w:top w:val="double" w:sz="6" w:space="0" w:color="000000"/>
            </w:tcBorders>
          </w:tcPr>
          <w:p w14:paraId="63215482" w14:textId="77777777" w:rsidR="00E77E88" w:rsidRPr="00276341" w:rsidRDefault="00E77E88" w:rsidP="00B65DE8">
            <w:pPr>
              <w:pStyle w:val="Nagwek1"/>
              <w:rPr>
                <w:color w:val="000000" w:themeColor="text1"/>
                <w:sz w:val="24"/>
                <w:szCs w:val="24"/>
              </w:rPr>
            </w:pPr>
            <w:r w:rsidRPr="00276341">
              <w:rPr>
                <w:color w:val="000000" w:themeColor="text1"/>
                <w:sz w:val="24"/>
                <w:szCs w:val="24"/>
              </w:rPr>
              <w:t>Badanie</w:t>
            </w:r>
          </w:p>
        </w:tc>
        <w:tc>
          <w:tcPr>
            <w:tcW w:w="2693" w:type="dxa"/>
            <w:tcBorders>
              <w:top w:val="double" w:sz="6" w:space="0" w:color="000000"/>
            </w:tcBorders>
          </w:tcPr>
          <w:p w14:paraId="10B3E5BB" w14:textId="77777777" w:rsidR="00E77E88" w:rsidRPr="00276341" w:rsidRDefault="00E77E88" w:rsidP="00B65DE8">
            <w:pPr>
              <w:pStyle w:val="Nagwek1"/>
              <w:rPr>
                <w:color w:val="000000" w:themeColor="text1"/>
                <w:sz w:val="24"/>
                <w:szCs w:val="24"/>
              </w:rPr>
            </w:pPr>
            <w:r w:rsidRPr="00276341">
              <w:rPr>
                <w:color w:val="000000" w:themeColor="text1"/>
                <w:sz w:val="24"/>
                <w:szCs w:val="24"/>
              </w:rPr>
              <w:t xml:space="preserve">Cena </w:t>
            </w:r>
          </w:p>
        </w:tc>
      </w:tr>
      <w:tr w:rsidR="00276341" w:rsidRPr="00276341" w14:paraId="0D5490EF" w14:textId="77777777" w:rsidTr="00226B85">
        <w:trPr>
          <w:trHeight w:val="272"/>
        </w:trPr>
        <w:tc>
          <w:tcPr>
            <w:tcW w:w="592" w:type="dxa"/>
          </w:tcPr>
          <w:p w14:paraId="4F766FBE" w14:textId="77777777" w:rsidR="00E77E88" w:rsidRPr="00276341" w:rsidRDefault="00E77E88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29" w:type="dxa"/>
          </w:tcPr>
          <w:p w14:paraId="0DA9B334" w14:textId="77777777" w:rsidR="00E77E88" w:rsidRPr="00276341" w:rsidRDefault="00E77E88" w:rsidP="00B65D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76341">
              <w:rPr>
                <w:rFonts w:ascii="Times New Roman" w:hAnsi="Times New Roman"/>
                <w:color w:val="000000" w:themeColor="text1"/>
              </w:rPr>
              <w:t>za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</w:rPr>
              <w:t xml:space="preserve"> wykonanie jednego opisu badania RTG w trybie planowym: </w:t>
            </w:r>
          </w:p>
        </w:tc>
        <w:tc>
          <w:tcPr>
            <w:tcW w:w="2693" w:type="dxa"/>
          </w:tcPr>
          <w:p w14:paraId="424C89F0" w14:textId="77777777" w:rsidR="00E77E88" w:rsidRPr="00276341" w:rsidRDefault="00E77E88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………….. </w:t>
            </w:r>
            <w:proofErr w:type="gramStart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brutto</w:t>
            </w:r>
          </w:p>
        </w:tc>
      </w:tr>
      <w:tr w:rsidR="00276341" w:rsidRPr="00276341" w14:paraId="346674B3" w14:textId="77777777" w:rsidTr="00226B85">
        <w:tc>
          <w:tcPr>
            <w:tcW w:w="592" w:type="dxa"/>
          </w:tcPr>
          <w:p w14:paraId="0048E503" w14:textId="77777777" w:rsidR="00E77E88" w:rsidRPr="00276341" w:rsidRDefault="00E77E88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29" w:type="dxa"/>
          </w:tcPr>
          <w:p w14:paraId="078662CF" w14:textId="77777777" w:rsidR="00E77E88" w:rsidRPr="00276341" w:rsidRDefault="00E77E88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6341">
              <w:rPr>
                <w:rFonts w:ascii="Times New Roman" w:hAnsi="Times New Roman"/>
                <w:color w:val="000000" w:themeColor="text1"/>
              </w:rPr>
              <w:t>za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</w:rPr>
              <w:t xml:space="preserve"> wykonanie jednego opisu badania RTG w trybie pilnym: </w:t>
            </w:r>
          </w:p>
        </w:tc>
        <w:tc>
          <w:tcPr>
            <w:tcW w:w="2693" w:type="dxa"/>
          </w:tcPr>
          <w:p w14:paraId="498953F3" w14:textId="77777777" w:rsidR="00E77E88" w:rsidRPr="00276341" w:rsidRDefault="00E77E88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………….. </w:t>
            </w:r>
            <w:proofErr w:type="gramStart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brutto</w:t>
            </w:r>
          </w:p>
        </w:tc>
      </w:tr>
      <w:tr w:rsidR="00276341" w:rsidRPr="00276341" w14:paraId="5E25CA6C" w14:textId="77777777" w:rsidTr="00226B85">
        <w:tc>
          <w:tcPr>
            <w:tcW w:w="592" w:type="dxa"/>
          </w:tcPr>
          <w:p w14:paraId="5997C301" w14:textId="77777777" w:rsidR="00226B85" w:rsidRPr="00276341" w:rsidRDefault="00226B85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29" w:type="dxa"/>
          </w:tcPr>
          <w:p w14:paraId="2E20DE3F" w14:textId="77777777" w:rsidR="00226B85" w:rsidRPr="00276341" w:rsidRDefault="00226B85" w:rsidP="00226B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76341">
              <w:rPr>
                <w:rFonts w:ascii="Times New Roman" w:hAnsi="Times New Roman"/>
                <w:color w:val="000000" w:themeColor="text1"/>
              </w:rPr>
              <w:t>za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</w:rPr>
              <w:t xml:space="preserve"> wykonanie jednego opisu badania RTG w trybie na ratunek:</w:t>
            </w:r>
          </w:p>
        </w:tc>
        <w:tc>
          <w:tcPr>
            <w:tcW w:w="2693" w:type="dxa"/>
          </w:tcPr>
          <w:p w14:paraId="3DFAEB68" w14:textId="77777777" w:rsidR="00226B85" w:rsidRPr="00276341" w:rsidRDefault="00226B85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………….. </w:t>
            </w:r>
            <w:proofErr w:type="gramStart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brutto</w:t>
            </w:r>
          </w:p>
        </w:tc>
      </w:tr>
      <w:tr w:rsidR="00276341" w:rsidRPr="00276341" w14:paraId="4B87BAB7" w14:textId="77777777" w:rsidTr="00226B85">
        <w:tc>
          <w:tcPr>
            <w:tcW w:w="592" w:type="dxa"/>
          </w:tcPr>
          <w:p w14:paraId="6AD382AC" w14:textId="77777777" w:rsidR="00E77E88" w:rsidRPr="00276341" w:rsidRDefault="00226B85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77E88"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29" w:type="dxa"/>
          </w:tcPr>
          <w:p w14:paraId="4F4900D6" w14:textId="77777777" w:rsidR="00E77E88" w:rsidRPr="00276341" w:rsidRDefault="00E77E88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6341">
              <w:rPr>
                <w:rFonts w:ascii="Times New Roman" w:hAnsi="Times New Roman"/>
                <w:color w:val="000000" w:themeColor="text1"/>
              </w:rPr>
              <w:t>za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</w:rPr>
              <w:t xml:space="preserve"> wykonanie jednego opisu badania TK w trybie planowym: </w:t>
            </w:r>
          </w:p>
        </w:tc>
        <w:tc>
          <w:tcPr>
            <w:tcW w:w="2693" w:type="dxa"/>
          </w:tcPr>
          <w:p w14:paraId="3EB1F16D" w14:textId="77777777" w:rsidR="00E77E88" w:rsidRPr="00276341" w:rsidRDefault="00E77E88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………….. </w:t>
            </w:r>
            <w:proofErr w:type="gramStart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brutto</w:t>
            </w:r>
          </w:p>
        </w:tc>
      </w:tr>
      <w:tr w:rsidR="00276341" w:rsidRPr="00276341" w14:paraId="1482DCA7" w14:textId="77777777" w:rsidTr="00226B85">
        <w:tc>
          <w:tcPr>
            <w:tcW w:w="592" w:type="dxa"/>
          </w:tcPr>
          <w:p w14:paraId="3112C956" w14:textId="77777777" w:rsidR="00E77E88" w:rsidRPr="00276341" w:rsidRDefault="00226B85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77E88"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29" w:type="dxa"/>
          </w:tcPr>
          <w:p w14:paraId="38C2AD54" w14:textId="77777777" w:rsidR="00E77E88" w:rsidRPr="00276341" w:rsidRDefault="00E77E88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6341">
              <w:rPr>
                <w:rFonts w:ascii="Times New Roman" w:hAnsi="Times New Roman"/>
                <w:color w:val="000000" w:themeColor="text1"/>
              </w:rPr>
              <w:t>za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</w:rPr>
              <w:t xml:space="preserve"> wykonanie jednego opisu badania TK w trybie pilnym: </w:t>
            </w:r>
          </w:p>
        </w:tc>
        <w:tc>
          <w:tcPr>
            <w:tcW w:w="2693" w:type="dxa"/>
          </w:tcPr>
          <w:p w14:paraId="1F803520" w14:textId="77777777" w:rsidR="00E77E88" w:rsidRPr="00276341" w:rsidRDefault="00E77E88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………….. </w:t>
            </w:r>
            <w:proofErr w:type="gramStart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brutto</w:t>
            </w:r>
          </w:p>
        </w:tc>
      </w:tr>
      <w:tr w:rsidR="00276341" w:rsidRPr="00276341" w14:paraId="5803E154" w14:textId="77777777" w:rsidTr="008A3419">
        <w:tc>
          <w:tcPr>
            <w:tcW w:w="592" w:type="dxa"/>
          </w:tcPr>
          <w:p w14:paraId="7B57A5D7" w14:textId="77777777" w:rsidR="00226B85" w:rsidRPr="00276341" w:rsidRDefault="00226B85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29" w:type="dxa"/>
          </w:tcPr>
          <w:p w14:paraId="6C822BA1" w14:textId="77777777" w:rsidR="00226B85" w:rsidRPr="00276341" w:rsidRDefault="00226B85" w:rsidP="00226B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76341">
              <w:rPr>
                <w:rFonts w:ascii="Times New Roman" w:hAnsi="Times New Roman"/>
                <w:color w:val="000000" w:themeColor="text1"/>
              </w:rPr>
              <w:t>za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</w:rPr>
              <w:t xml:space="preserve"> wykonanie jednego opisu badania TK w trybie na ratunek:</w:t>
            </w:r>
          </w:p>
        </w:tc>
        <w:tc>
          <w:tcPr>
            <w:tcW w:w="2693" w:type="dxa"/>
          </w:tcPr>
          <w:p w14:paraId="58D0A983" w14:textId="77777777" w:rsidR="00226B85" w:rsidRPr="00276341" w:rsidRDefault="00226B85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………….. </w:t>
            </w:r>
            <w:proofErr w:type="gramStart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brutto</w:t>
            </w:r>
          </w:p>
        </w:tc>
      </w:tr>
      <w:tr w:rsidR="00276341" w:rsidRPr="00276341" w14:paraId="20C7280A" w14:textId="77777777" w:rsidTr="008A3419">
        <w:tc>
          <w:tcPr>
            <w:tcW w:w="592" w:type="dxa"/>
          </w:tcPr>
          <w:p w14:paraId="52A0E429" w14:textId="58C3932B" w:rsidR="008A3419" w:rsidRPr="00276341" w:rsidRDefault="008A3419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29" w:type="dxa"/>
          </w:tcPr>
          <w:p w14:paraId="015DE0C0" w14:textId="6A3E11BA" w:rsidR="008A3419" w:rsidRPr="00276341" w:rsidRDefault="008A3419" w:rsidP="00226B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76341">
              <w:rPr>
                <w:rFonts w:ascii="Times New Roman" w:hAnsi="Times New Roman"/>
                <w:color w:val="000000" w:themeColor="text1"/>
              </w:rPr>
              <w:t>za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</w:rPr>
              <w:t xml:space="preserve"> wykonanie jednej konsultacji badań obrazowych RTG</w:t>
            </w:r>
          </w:p>
        </w:tc>
        <w:tc>
          <w:tcPr>
            <w:tcW w:w="2693" w:type="dxa"/>
          </w:tcPr>
          <w:p w14:paraId="0983CFCA" w14:textId="06384282" w:rsidR="008A3419" w:rsidRPr="00276341" w:rsidRDefault="008A3419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………….. </w:t>
            </w:r>
            <w:proofErr w:type="gramStart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brutto</w:t>
            </w:r>
          </w:p>
        </w:tc>
      </w:tr>
      <w:tr w:rsidR="00276341" w:rsidRPr="00276341" w14:paraId="07155752" w14:textId="77777777" w:rsidTr="00226B85">
        <w:tc>
          <w:tcPr>
            <w:tcW w:w="592" w:type="dxa"/>
            <w:tcBorders>
              <w:bottom w:val="double" w:sz="6" w:space="0" w:color="000000"/>
            </w:tcBorders>
          </w:tcPr>
          <w:p w14:paraId="774BD09C" w14:textId="61F1C32B" w:rsidR="008A3419" w:rsidRPr="00276341" w:rsidRDefault="008A3419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929" w:type="dxa"/>
            <w:tcBorders>
              <w:bottom w:val="double" w:sz="6" w:space="0" w:color="000000"/>
            </w:tcBorders>
          </w:tcPr>
          <w:p w14:paraId="328EEE98" w14:textId="0954D061" w:rsidR="008A3419" w:rsidRPr="00276341" w:rsidRDefault="008A3419" w:rsidP="00226B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76341">
              <w:rPr>
                <w:rFonts w:ascii="Times New Roman" w:hAnsi="Times New Roman"/>
                <w:color w:val="000000" w:themeColor="text1"/>
              </w:rPr>
              <w:t>za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</w:rPr>
              <w:t xml:space="preserve"> wykonanie jednej konsultacji badań obrazowych TK</w:t>
            </w:r>
          </w:p>
        </w:tc>
        <w:tc>
          <w:tcPr>
            <w:tcW w:w="2693" w:type="dxa"/>
            <w:tcBorders>
              <w:bottom w:val="double" w:sz="6" w:space="0" w:color="000000"/>
            </w:tcBorders>
          </w:tcPr>
          <w:p w14:paraId="3063FE08" w14:textId="375C37C4" w:rsidR="008A3419" w:rsidRPr="00276341" w:rsidRDefault="008A3419" w:rsidP="00B65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………….. </w:t>
            </w:r>
            <w:proofErr w:type="gramStart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brutto</w:t>
            </w:r>
          </w:p>
        </w:tc>
      </w:tr>
    </w:tbl>
    <w:p w14:paraId="27E82C15" w14:textId="77777777" w:rsidR="00E77E88" w:rsidRPr="00276341" w:rsidRDefault="00E77E88" w:rsidP="00B65D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EFEFEF" w14:textId="77777777" w:rsidR="00E77E88" w:rsidRPr="00276341" w:rsidRDefault="00E77E88" w:rsidP="00B65DE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FD4502E" w14:textId="77777777" w:rsidR="00E77E88" w:rsidRPr="00276341" w:rsidRDefault="00E77E88" w:rsidP="00B65DE8">
      <w:pPr>
        <w:spacing w:after="0" w:line="240" w:lineRule="auto"/>
        <w:rPr>
          <w:rFonts w:ascii="Times New Roman" w:hAnsi="Times New Roman"/>
          <w:color w:val="000000" w:themeColor="text1"/>
          <w:sz w:val="32"/>
        </w:rPr>
      </w:pPr>
    </w:p>
    <w:p w14:paraId="6F14E2EE" w14:textId="77777777" w:rsidR="00E77E88" w:rsidRPr="00276341" w:rsidRDefault="00E77E88" w:rsidP="00B65DE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F52A5B9" w14:textId="77777777" w:rsidR="00E77E88" w:rsidRPr="00276341" w:rsidRDefault="00E77E88" w:rsidP="00B65DE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0AC54FD" w14:textId="77777777" w:rsidR="00E77E88" w:rsidRPr="00276341" w:rsidRDefault="00650A78" w:rsidP="00650A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276341">
        <w:rPr>
          <w:rFonts w:ascii="Times New Roman" w:hAnsi="Times New Roman"/>
          <w:b/>
          <w:color w:val="000000" w:themeColor="text1"/>
        </w:rPr>
        <w:t>Załącznik nr 2 do umowy</w:t>
      </w:r>
    </w:p>
    <w:p w14:paraId="1E456340" w14:textId="77777777" w:rsidR="00650A78" w:rsidRPr="00276341" w:rsidRDefault="00650A78" w:rsidP="00650A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66FD531B" w14:textId="77777777" w:rsidR="00650A78" w:rsidRPr="00276341" w:rsidRDefault="00650A78" w:rsidP="0004502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61"/>
        <w:gridCol w:w="1775"/>
        <w:gridCol w:w="3685"/>
      </w:tblGrid>
      <w:tr w:rsidR="00276341" w:rsidRPr="00276341" w14:paraId="47C9708C" w14:textId="77777777" w:rsidTr="000E1939">
        <w:trPr>
          <w:trHeight w:val="293"/>
        </w:trPr>
        <w:tc>
          <w:tcPr>
            <w:tcW w:w="9180" w:type="dxa"/>
            <w:gridSpan w:val="4"/>
          </w:tcPr>
          <w:p w14:paraId="1F6A303E" w14:textId="4A272563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b/>
                <w:color w:val="000000" w:themeColor="text1"/>
              </w:rPr>
              <w:t>Wykaz pracowników uprawnionych do wysyłania badań i skierowań,</w:t>
            </w:r>
            <w:r w:rsidR="00195FF7" w:rsidRPr="00276341">
              <w:rPr>
                <w:rFonts w:ascii="Times New Roman" w:hAnsi="Times New Roman"/>
                <w:b/>
                <w:color w:val="000000" w:themeColor="text1"/>
              </w:rPr>
              <w:t xml:space="preserve"> zleceń konsultacji</w:t>
            </w:r>
            <w:r w:rsidRPr="00276341">
              <w:rPr>
                <w:rFonts w:ascii="Times New Roman" w:hAnsi="Times New Roman"/>
                <w:b/>
                <w:color w:val="000000" w:themeColor="text1"/>
              </w:rPr>
              <w:t xml:space="preserve"> odbioru wyników badań</w:t>
            </w:r>
            <w:r w:rsidR="00195FF7" w:rsidRPr="00276341">
              <w:rPr>
                <w:rFonts w:ascii="Times New Roman" w:hAnsi="Times New Roman"/>
                <w:b/>
                <w:color w:val="000000" w:themeColor="text1"/>
              </w:rPr>
              <w:t xml:space="preserve"> i konsultacji</w:t>
            </w:r>
          </w:p>
        </w:tc>
      </w:tr>
      <w:tr w:rsidR="00276341" w:rsidRPr="00276341" w14:paraId="2133ADD3" w14:textId="77777777" w:rsidTr="000E1939">
        <w:tc>
          <w:tcPr>
            <w:tcW w:w="959" w:type="dxa"/>
          </w:tcPr>
          <w:p w14:paraId="15EF8347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L.</w:t>
            </w:r>
            <w:proofErr w:type="gramStart"/>
            <w:r w:rsidRPr="00276341">
              <w:rPr>
                <w:rFonts w:ascii="Times New Roman" w:hAnsi="Times New Roman"/>
                <w:color w:val="000000" w:themeColor="text1"/>
              </w:rPr>
              <w:t>p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761" w:type="dxa"/>
          </w:tcPr>
          <w:p w14:paraId="208BFB29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 xml:space="preserve">Imię i nazwisko pracownika </w:t>
            </w:r>
          </w:p>
        </w:tc>
        <w:tc>
          <w:tcPr>
            <w:tcW w:w="1775" w:type="dxa"/>
          </w:tcPr>
          <w:p w14:paraId="352F087F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Stanowisko</w:t>
            </w:r>
          </w:p>
        </w:tc>
        <w:tc>
          <w:tcPr>
            <w:tcW w:w="3685" w:type="dxa"/>
          </w:tcPr>
          <w:p w14:paraId="6865B73E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Adres e-mail</w:t>
            </w:r>
          </w:p>
        </w:tc>
      </w:tr>
      <w:tr w:rsidR="00276341" w:rsidRPr="00276341" w14:paraId="067D3B0D" w14:textId="77777777" w:rsidTr="000E1939">
        <w:tc>
          <w:tcPr>
            <w:tcW w:w="959" w:type="dxa"/>
          </w:tcPr>
          <w:p w14:paraId="56A04B7F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761" w:type="dxa"/>
          </w:tcPr>
          <w:p w14:paraId="5E7D2ACA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5" w:type="dxa"/>
          </w:tcPr>
          <w:p w14:paraId="02DF778E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51FA32D7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6341" w:rsidRPr="00276341" w14:paraId="15E54F73" w14:textId="77777777" w:rsidTr="000E1939">
        <w:tc>
          <w:tcPr>
            <w:tcW w:w="959" w:type="dxa"/>
          </w:tcPr>
          <w:p w14:paraId="0D4F1D25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761" w:type="dxa"/>
          </w:tcPr>
          <w:p w14:paraId="2F1DC97E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5" w:type="dxa"/>
          </w:tcPr>
          <w:p w14:paraId="24C7B154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1BEAB318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6341" w:rsidRPr="00276341" w14:paraId="25C5A0F9" w14:textId="77777777" w:rsidTr="000E1939">
        <w:tc>
          <w:tcPr>
            <w:tcW w:w="959" w:type="dxa"/>
          </w:tcPr>
          <w:p w14:paraId="1925BD4E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761" w:type="dxa"/>
          </w:tcPr>
          <w:p w14:paraId="57DC1A99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5" w:type="dxa"/>
          </w:tcPr>
          <w:p w14:paraId="31F54171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28DC4812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A78" w:rsidRPr="00276341" w14:paraId="01537E0B" w14:textId="77777777" w:rsidTr="000E1939">
        <w:tc>
          <w:tcPr>
            <w:tcW w:w="959" w:type="dxa"/>
          </w:tcPr>
          <w:p w14:paraId="29BD4068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761" w:type="dxa"/>
          </w:tcPr>
          <w:p w14:paraId="5C5CA85A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5" w:type="dxa"/>
          </w:tcPr>
          <w:p w14:paraId="69B364FA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</w:tcPr>
          <w:p w14:paraId="2235B452" w14:textId="77777777" w:rsidR="00650A78" w:rsidRPr="00276341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B170DB6" w14:textId="77777777" w:rsidR="00650A78" w:rsidRPr="00276341" w:rsidRDefault="00650A78" w:rsidP="0004502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E75F548" w14:textId="77777777" w:rsidR="005D2C99" w:rsidRPr="00276341" w:rsidRDefault="005D2C99" w:rsidP="0004502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E4F9B67" w14:textId="77777777" w:rsidR="005D2C99" w:rsidRPr="00276341" w:rsidRDefault="005D2C99" w:rsidP="0004502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F09ACDC" w14:textId="77777777" w:rsidR="000E1939" w:rsidRPr="00276341" w:rsidRDefault="000E1939" w:rsidP="0004502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1396A16" w14:textId="77777777" w:rsidR="000E1939" w:rsidRPr="00276341" w:rsidRDefault="000E1939" w:rsidP="000E19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276341">
        <w:rPr>
          <w:rFonts w:ascii="Times New Roman" w:hAnsi="Times New Roman"/>
          <w:b/>
          <w:color w:val="000000" w:themeColor="text1"/>
        </w:rPr>
        <w:t>Załącznik nr 3 do umowy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734"/>
        <w:gridCol w:w="1673"/>
        <w:gridCol w:w="1850"/>
        <w:gridCol w:w="2088"/>
        <w:gridCol w:w="2835"/>
      </w:tblGrid>
      <w:tr w:rsidR="00276341" w:rsidRPr="00276341" w14:paraId="51B0ECA6" w14:textId="77777777" w:rsidTr="00B04CD3">
        <w:tc>
          <w:tcPr>
            <w:tcW w:w="9180" w:type="dxa"/>
            <w:gridSpan w:val="5"/>
          </w:tcPr>
          <w:p w14:paraId="62A792A0" w14:textId="3BB4F411" w:rsidR="00B04CD3" w:rsidRPr="00276341" w:rsidRDefault="00195FF7" w:rsidP="000E1939">
            <w:pPr>
              <w:spacing w:after="0" w:line="240" w:lineRule="auto"/>
              <w:ind w:left="460" w:hanging="4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76341">
              <w:rPr>
                <w:rFonts w:ascii="Times New Roman" w:hAnsi="Times New Roman"/>
                <w:b/>
                <w:color w:val="000000" w:themeColor="text1"/>
              </w:rPr>
              <w:t>Wykaz lekarzy Przyjmującego Z</w:t>
            </w:r>
            <w:r w:rsidR="00B04CD3" w:rsidRPr="00276341">
              <w:rPr>
                <w:rFonts w:ascii="Times New Roman" w:hAnsi="Times New Roman"/>
                <w:b/>
                <w:color w:val="000000" w:themeColor="text1"/>
              </w:rPr>
              <w:t>amówienia wykonujących opisy badań</w:t>
            </w:r>
            <w:r w:rsidRPr="00276341">
              <w:rPr>
                <w:rFonts w:ascii="Times New Roman" w:hAnsi="Times New Roman"/>
                <w:b/>
                <w:color w:val="000000" w:themeColor="text1"/>
              </w:rPr>
              <w:t xml:space="preserve"> i konsultacji</w:t>
            </w:r>
          </w:p>
        </w:tc>
      </w:tr>
      <w:tr w:rsidR="00276341" w:rsidRPr="00276341" w14:paraId="3BA783CA" w14:textId="77777777" w:rsidTr="00B04CD3">
        <w:tc>
          <w:tcPr>
            <w:tcW w:w="734" w:type="dxa"/>
          </w:tcPr>
          <w:p w14:paraId="0B73850F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L.</w:t>
            </w:r>
            <w:proofErr w:type="gramStart"/>
            <w:r w:rsidRPr="00276341">
              <w:rPr>
                <w:rFonts w:ascii="Times New Roman" w:hAnsi="Times New Roman"/>
                <w:color w:val="000000" w:themeColor="text1"/>
              </w:rPr>
              <w:t>p</w:t>
            </w:r>
            <w:proofErr w:type="gramEnd"/>
            <w:r w:rsidRPr="0027634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73" w:type="dxa"/>
          </w:tcPr>
          <w:p w14:paraId="69C44160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Imię i nazwisko</w:t>
            </w:r>
          </w:p>
        </w:tc>
        <w:tc>
          <w:tcPr>
            <w:tcW w:w="1850" w:type="dxa"/>
          </w:tcPr>
          <w:p w14:paraId="290CF12B" w14:textId="77777777" w:rsidR="00B04CD3" w:rsidRPr="00276341" w:rsidRDefault="00B04CD3" w:rsidP="000E19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Nr prawa wykonywania zawodu</w:t>
            </w:r>
          </w:p>
        </w:tc>
        <w:tc>
          <w:tcPr>
            <w:tcW w:w="2088" w:type="dxa"/>
          </w:tcPr>
          <w:p w14:paraId="708CCAAC" w14:textId="77777777" w:rsidR="00B04CD3" w:rsidRPr="00276341" w:rsidRDefault="00B04CD3" w:rsidP="000E1939">
            <w:pPr>
              <w:spacing w:after="0" w:line="240" w:lineRule="auto"/>
              <w:ind w:left="460" w:hanging="4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Numer telefonu</w:t>
            </w:r>
          </w:p>
        </w:tc>
        <w:tc>
          <w:tcPr>
            <w:tcW w:w="2835" w:type="dxa"/>
          </w:tcPr>
          <w:p w14:paraId="64481055" w14:textId="77777777" w:rsidR="00B04CD3" w:rsidRPr="00276341" w:rsidRDefault="00B04CD3" w:rsidP="000E1939">
            <w:pPr>
              <w:spacing w:after="0" w:line="240" w:lineRule="auto"/>
              <w:ind w:left="460" w:hanging="4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b/>
                <w:color w:val="000000" w:themeColor="text1"/>
              </w:rPr>
              <w:t>Adres e-mail</w:t>
            </w:r>
          </w:p>
        </w:tc>
      </w:tr>
      <w:tr w:rsidR="00276341" w:rsidRPr="00276341" w14:paraId="0BACCC26" w14:textId="77777777" w:rsidTr="00B04CD3">
        <w:tc>
          <w:tcPr>
            <w:tcW w:w="734" w:type="dxa"/>
          </w:tcPr>
          <w:p w14:paraId="2477C057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673" w:type="dxa"/>
          </w:tcPr>
          <w:p w14:paraId="211A88EC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0" w:type="dxa"/>
          </w:tcPr>
          <w:p w14:paraId="12038BDF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88" w:type="dxa"/>
          </w:tcPr>
          <w:p w14:paraId="2D199E17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</w:tc>
        <w:tc>
          <w:tcPr>
            <w:tcW w:w="2835" w:type="dxa"/>
          </w:tcPr>
          <w:p w14:paraId="4AD2950C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6341" w:rsidRPr="00276341" w14:paraId="11B6865E" w14:textId="77777777" w:rsidTr="00B04CD3">
        <w:tc>
          <w:tcPr>
            <w:tcW w:w="734" w:type="dxa"/>
          </w:tcPr>
          <w:p w14:paraId="7F2078A9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673" w:type="dxa"/>
          </w:tcPr>
          <w:p w14:paraId="1BC1E7B4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0" w:type="dxa"/>
          </w:tcPr>
          <w:p w14:paraId="78E2A50D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88" w:type="dxa"/>
          </w:tcPr>
          <w:p w14:paraId="29E2DA90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7EE77D15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6341" w:rsidRPr="00276341" w14:paraId="6800BF67" w14:textId="77777777" w:rsidTr="00B04CD3">
        <w:tc>
          <w:tcPr>
            <w:tcW w:w="734" w:type="dxa"/>
          </w:tcPr>
          <w:p w14:paraId="224D81D1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1673" w:type="dxa"/>
          </w:tcPr>
          <w:p w14:paraId="1279F536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0" w:type="dxa"/>
          </w:tcPr>
          <w:p w14:paraId="6BC0DAA0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88" w:type="dxa"/>
          </w:tcPr>
          <w:p w14:paraId="60902D4D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1626C282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04CD3" w:rsidRPr="00276341" w14:paraId="200930B4" w14:textId="77777777" w:rsidTr="00B04CD3">
        <w:tc>
          <w:tcPr>
            <w:tcW w:w="734" w:type="dxa"/>
          </w:tcPr>
          <w:p w14:paraId="7FBBCBE0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6341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673" w:type="dxa"/>
          </w:tcPr>
          <w:p w14:paraId="62893B12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0" w:type="dxa"/>
          </w:tcPr>
          <w:p w14:paraId="45AC148E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88" w:type="dxa"/>
          </w:tcPr>
          <w:p w14:paraId="759D5E74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313D844C" w14:textId="77777777" w:rsidR="00B04CD3" w:rsidRPr="00276341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B9E1BBF" w14:textId="77777777" w:rsidR="000E1939" w:rsidRPr="00276341" w:rsidRDefault="000E1939" w:rsidP="0004502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sectPr w:rsidR="000E1939" w:rsidRPr="00276341" w:rsidSect="0087417E">
      <w:footerReference w:type="even" r:id="rId9"/>
      <w:footerReference w:type="defaul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5CAEE" w14:textId="77777777" w:rsidR="00E77E88" w:rsidRDefault="00E77E88" w:rsidP="00737F1C">
      <w:pPr>
        <w:spacing w:after="0" w:line="240" w:lineRule="auto"/>
      </w:pPr>
      <w:r>
        <w:separator/>
      </w:r>
    </w:p>
  </w:endnote>
  <w:endnote w:type="continuationSeparator" w:id="0">
    <w:p w14:paraId="7FE5EBC4" w14:textId="77777777" w:rsidR="00E77E88" w:rsidRDefault="00E77E88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41F1" w14:textId="77777777" w:rsidR="00E77E88" w:rsidRDefault="00E77E88" w:rsidP="005B6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B1A4CC" w14:textId="77777777" w:rsidR="00E77E88" w:rsidRDefault="00E77E88" w:rsidP="002945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7973" w14:textId="77777777" w:rsidR="00E77E88" w:rsidRDefault="00E77E88" w:rsidP="005B667E">
    <w:pPr>
      <w:pStyle w:val="Stopka"/>
      <w:framePr w:wrap="around" w:vAnchor="text" w:hAnchor="margin" w:xAlign="right" w:y="1"/>
      <w:rPr>
        <w:rStyle w:val="Numerstrony"/>
      </w:rPr>
    </w:pPr>
  </w:p>
  <w:p w14:paraId="7147DDF5" w14:textId="77777777" w:rsidR="00E77E88" w:rsidRDefault="00E77E88" w:rsidP="002945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B2443" w14:textId="77777777" w:rsidR="00E77E88" w:rsidRDefault="00E77E88" w:rsidP="00737F1C">
      <w:pPr>
        <w:spacing w:after="0" w:line="240" w:lineRule="auto"/>
      </w:pPr>
      <w:r>
        <w:separator/>
      </w:r>
    </w:p>
  </w:footnote>
  <w:footnote w:type="continuationSeparator" w:id="0">
    <w:p w14:paraId="685288E4" w14:textId="77777777" w:rsidR="00E77E88" w:rsidRDefault="00E77E88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5E0240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3"/>
    <w:multiLevelType w:val="singleLevel"/>
    <w:tmpl w:val="0634727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0000004"/>
    <w:multiLevelType w:val="singleLevel"/>
    <w:tmpl w:val="B78AD4B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7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7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6"/>
    <w:multiLevelType w:val="singleLevel"/>
    <w:tmpl w:val="836C440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7"/>
    <w:multiLevelType w:val="singleLevel"/>
    <w:tmpl w:val="88F82C6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multilevel"/>
    <w:tmpl w:val="90BE5FB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B0289DBA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7A463A6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C"/>
    <w:multiLevelType w:val="singleLevel"/>
    <w:tmpl w:val="A76C79E6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multilevel"/>
    <w:tmpl w:val="96EE9E6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multilevel"/>
    <w:tmpl w:val="55C4C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37D03EC"/>
    <w:multiLevelType w:val="multilevel"/>
    <w:tmpl w:val="46D6DC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185D5853"/>
    <w:multiLevelType w:val="multilevel"/>
    <w:tmpl w:val="90BE5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>
    <w:nsid w:val="1E740100"/>
    <w:multiLevelType w:val="multilevel"/>
    <w:tmpl w:val="FB0458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F42927"/>
    <w:multiLevelType w:val="multilevel"/>
    <w:tmpl w:val="720C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29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4603159D"/>
    <w:multiLevelType w:val="multilevel"/>
    <w:tmpl w:val="720C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31">
    <w:nsid w:val="482576BB"/>
    <w:multiLevelType w:val="hybridMultilevel"/>
    <w:tmpl w:val="02724D30"/>
    <w:lvl w:ilvl="0" w:tplc="9F98FC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2E5D5A"/>
    <w:multiLevelType w:val="multilevel"/>
    <w:tmpl w:val="2F4608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>
    <w:nsid w:val="56635356"/>
    <w:multiLevelType w:val="hybridMultilevel"/>
    <w:tmpl w:val="385A45C2"/>
    <w:lvl w:ilvl="0" w:tplc="627EE95E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36">
    <w:nsid w:val="5E301F11"/>
    <w:multiLevelType w:val="multilevel"/>
    <w:tmpl w:val="1F881C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>
    <w:nsid w:val="695668DC"/>
    <w:multiLevelType w:val="multilevel"/>
    <w:tmpl w:val="02724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9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40">
    <w:nsid w:val="7F762088"/>
    <w:multiLevelType w:val="hybridMultilevel"/>
    <w:tmpl w:val="60B09DB2"/>
    <w:lvl w:ilvl="0" w:tplc="9F98FC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8"/>
  </w:num>
  <w:num w:numId="4">
    <w:abstractNumId w:val="27"/>
  </w:num>
  <w:num w:numId="5">
    <w:abstractNumId w:val="21"/>
  </w:num>
  <w:num w:numId="6">
    <w:abstractNumId w:val="31"/>
  </w:num>
  <w:num w:numId="7">
    <w:abstractNumId w:val="29"/>
  </w:num>
  <w:num w:numId="8">
    <w:abstractNumId w:val="35"/>
  </w:num>
  <w:num w:numId="9">
    <w:abstractNumId w:val="23"/>
  </w:num>
  <w:num w:numId="10">
    <w:abstractNumId w:val="39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34"/>
  </w:num>
  <w:num w:numId="32">
    <w:abstractNumId w:val="25"/>
  </w:num>
  <w:num w:numId="33">
    <w:abstractNumId w:val="30"/>
  </w:num>
  <w:num w:numId="34">
    <w:abstractNumId w:val="33"/>
  </w:num>
  <w:num w:numId="35">
    <w:abstractNumId w:val="37"/>
  </w:num>
  <w:num w:numId="36">
    <w:abstractNumId w:val="40"/>
  </w:num>
  <w:num w:numId="37">
    <w:abstractNumId w:val="28"/>
  </w:num>
  <w:num w:numId="38">
    <w:abstractNumId w:val="36"/>
  </w:num>
  <w:num w:numId="39">
    <w:abstractNumId w:val="20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E"/>
    <w:rsid w:val="00014BE7"/>
    <w:rsid w:val="0001737F"/>
    <w:rsid w:val="00021064"/>
    <w:rsid w:val="00024EB9"/>
    <w:rsid w:val="00026C57"/>
    <w:rsid w:val="00045029"/>
    <w:rsid w:val="00051272"/>
    <w:rsid w:val="0005281C"/>
    <w:rsid w:val="00053ECC"/>
    <w:rsid w:val="000570CE"/>
    <w:rsid w:val="00066054"/>
    <w:rsid w:val="0009250A"/>
    <w:rsid w:val="000A1958"/>
    <w:rsid w:val="000B62A2"/>
    <w:rsid w:val="000C3D17"/>
    <w:rsid w:val="000C47C1"/>
    <w:rsid w:val="000D3DB3"/>
    <w:rsid w:val="000E1939"/>
    <w:rsid w:val="000E2168"/>
    <w:rsid w:val="000E3166"/>
    <w:rsid w:val="000E3F54"/>
    <w:rsid w:val="00104E4A"/>
    <w:rsid w:val="00110C21"/>
    <w:rsid w:val="00114BB4"/>
    <w:rsid w:val="00116399"/>
    <w:rsid w:val="00120C64"/>
    <w:rsid w:val="00120F2A"/>
    <w:rsid w:val="00121EF8"/>
    <w:rsid w:val="0013690B"/>
    <w:rsid w:val="0014295F"/>
    <w:rsid w:val="00150005"/>
    <w:rsid w:val="00150572"/>
    <w:rsid w:val="0016542C"/>
    <w:rsid w:val="001748E8"/>
    <w:rsid w:val="00175ABC"/>
    <w:rsid w:val="00194084"/>
    <w:rsid w:val="00195FF7"/>
    <w:rsid w:val="00196477"/>
    <w:rsid w:val="001A0450"/>
    <w:rsid w:val="001A1377"/>
    <w:rsid w:val="001A75CB"/>
    <w:rsid w:val="001B2462"/>
    <w:rsid w:val="001B5A04"/>
    <w:rsid w:val="001B765D"/>
    <w:rsid w:val="001C0233"/>
    <w:rsid w:val="001C15BE"/>
    <w:rsid w:val="001C6161"/>
    <w:rsid w:val="001D12BF"/>
    <w:rsid w:val="001D5A3C"/>
    <w:rsid w:val="001E24C4"/>
    <w:rsid w:val="00201718"/>
    <w:rsid w:val="00203624"/>
    <w:rsid w:val="002139BA"/>
    <w:rsid w:val="0021502A"/>
    <w:rsid w:val="00215BC7"/>
    <w:rsid w:val="00222E53"/>
    <w:rsid w:val="002265B5"/>
    <w:rsid w:val="002269C0"/>
    <w:rsid w:val="00226B85"/>
    <w:rsid w:val="002321A9"/>
    <w:rsid w:val="002337C7"/>
    <w:rsid w:val="00236D18"/>
    <w:rsid w:val="00240E0F"/>
    <w:rsid w:val="00247E83"/>
    <w:rsid w:val="0026482A"/>
    <w:rsid w:val="00271755"/>
    <w:rsid w:val="00276341"/>
    <w:rsid w:val="002910A1"/>
    <w:rsid w:val="0029455A"/>
    <w:rsid w:val="002A14D1"/>
    <w:rsid w:val="002A40BD"/>
    <w:rsid w:val="002B4E70"/>
    <w:rsid w:val="002E54AE"/>
    <w:rsid w:val="002E611D"/>
    <w:rsid w:val="002F2E25"/>
    <w:rsid w:val="002F55C1"/>
    <w:rsid w:val="003106D3"/>
    <w:rsid w:val="00312971"/>
    <w:rsid w:val="00321956"/>
    <w:rsid w:val="003264BE"/>
    <w:rsid w:val="00334CBF"/>
    <w:rsid w:val="003400ED"/>
    <w:rsid w:val="00342DD1"/>
    <w:rsid w:val="00342E24"/>
    <w:rsid w:val="003647D4"/>
    <w:rsid w:val="00365E20"/>
    <w:rsid w:val="0037219B"/>
    <w:rsid w:val="003808F6"/>
    <w:rsid w:val="00387E1F"/>
    <w:rsid w:val="00390145"/>
    <w:rsid w:val="003A037A"/>
    <w:rsid w:val="003A184A"/>
    <w:rsid w:val="003A471F"/>
    <w:rsid w:val="003B553E"/>
    <w:rsid w:val="003B56B1"/>
    <w:rsid w:val="003C4017"/>
    <w:rsid w:val="003C6D9C"/>
    <w:rsid w:val="003E3737"/>
    <w:rsid w:val="003E496F"/>
    <w:rsid w:val="003E5C87"/>
    <w:rsid w:val="003F05F7"/>
    <w:rsid w:val="003F1C3F"/>
    <w:rsid w:val="003F3211"/>
    <w:rsid w:val="003F38E5"/>
    <w:rsid w:val="00403E00"/>
    <w:rsid w:val="004046EC"/>
    <w:rsid w:val="00404D3C"/>
    <w:rsid w:val="00420BBC"/>
    <w:rsid w:val="004213F5"/>
    <w:rsid w:val="00433DE7"/>
    <w:rsid w:val="004364B8"/>
    <w:rsid w:val="00437917"/>
    <w:rsid w:val="00445144"/>
    <w:rsid w:val="00451C4A"/>
    <w:rsid w:val="004546D1"/>
    <w:rsid w:val="00463A79"/>
    <w:rsid w:val="00472CBC"/>
    <w:rsid w:val="00482AD3"/>
    <w:rsid w:val="0048307E"/>
    <w:rsid w:val="0048626A"/>
    <w:rsid w:val="00487DD2"/>
    <w:rsid w:val="00495A48"/>
    <w:rsid w:val="004A6744"/>
    <w:rsid w:val="004B3337"/>
    <w:rsid w:val="004B4EB2"/>
    <w:rsid w:val="004F310B"/>
    <w:rsid w:val="004F7E72"/>
    <w:rsid w:val="0050012F"/>
    <w:rsid w:val="00501CDF"/>
    <w:rsid w:val="00502BB6"/>
    <w:rsid w:val="00507CD5"/>
    <w:rsid w:val="00514544"/>
    <w:rsid w:val="00521D5A"/>
    <w:rsid w:val="005228F6"/>
    <w:rsid w:val="0052435B"/>
    <w:rsid w:val="00537040"/>
    <w:rsid w:val="005415B4"/>
    <w:rsid w:val="00543F63"/>
    <w:rsid w:val="00550558"/>
    <w:rsid w:val="00552C31"/>
    <w:rsid w:val="00555BFD"/>
    <w:rsid w:val="005563AC"/>
    <w:rsid w:val="00563C0E"/>
    <w:rsid w:val="00570991"/>
    <w:rsid w:val="00571DC2"/>
    <w:rsid w:val="00572EEE"/>
    <w:rsid w:val="00587308"/>
    <w:rsid w:val="00592872"/>
    <w:rsid w:val="005A2EB7"/>
    <w:rsid w:val="005A546F"/>
    <w:rsid w:val="005A7708"/>
    <w:rsid w:val="005B667E"/>
    <w:rsid w:val="005C1A8E"/>
    <w:rsid w:val="005C3E8B"/>
    <w:rsid w:val="005C6F38"/>
    <w:rsid w:val="005D2C99"/>
    <w:rsid w:val="005E601E"/>
    <w:rsid w:val="0061231F"/>
    <w:rsid w:val="006128DE"/>
    <w:rsid w:val="00613EFD"/>
    <w:rsid w:val="0061523E"/>
    <w:rsid w:val="0062527B"/>
    <w:rsid w:val="006253C7"/>
    <w:rsid w:val="00630EB8"/>
    <w:rsid w:val="00640BC2"/>
    <w:rsid w:val="00640DBC"/>
    <w:rsid w:val="006416C6"/>
    <w:rsid w:val="00650A78"/>
    <w:rsid w:val="0065110D"/>
    <w:rsid w:val="00655855"/>
    <w:rsid w:val="00663B4C"/>
    <w:rsid w:val="00666060"/>
    <w:rsid w:val="00674D40"/>
    <w:rsid w:val="00680BF7"/>
    <w:rsid w:val="00683DFD"/>
    <w:rsid w:val="00691157"/>
    <w:rsid w:val="006B5CC7"/>
    <w:rsid w:val="006C1755"/>
    <w:rsid w:val="006C26ED"/>
    <w:rsid w:val="006C378E"/>
    <w:rsid w:val="006C7226"/>
    <w:rsid w:val="006D1F17"/>
    <w:rsid w:val="006D22DA"/>
    <w:rsid w:val="006D47A4"/>
    <w:rsid w:val="006D4D2E"/>
    <w:rsid w:val="006E6DF8"/>
    <w:rsid w:val="006F0CAA"/>
    <w:rsid w:val="006F3920"/>
    <w:rsid w:val="006F3EF7"/>
    <w:rsid w:val="006F4121"/>
    <w:rsid w:val="00705E70"/>
    <w:rsid w:val="0071053D"/>
    <w:rsid w:val="00737F1C"/>
    <w:rsid w:val="0075128F"/>
    <w:rsid w:val="007519C9"/>
    <w:rsid w:val="00761919"/>
    <w:rsid w:val="00770186"/>
    <w:rsid w:val="0077290C"/>
    <w:rsid w:val="00780BB5"/>
    <w:rsid w:val="007952E0"/>
    <w:rsid w:val="00795F06"/>
    <w:rsid w:val="007A183D"/>
    <w:rsid w:val="007A62D8"/>
    <w:rsid w:val="007B23ED"/>
    <w:rsid w:val="007C0F8D"/>
    <w:rsid w:val="007C31B0"/>
    <w:rsid w:val="007C33CE"/>
    <w:rsid w:val="007D438D"/>
    <w:rsid w:val="007D5FBE"/>
    <w:rsid w:val="007E2DF9"/>
    <w:rsid w:val="007F00B4"/>
    <w:rsid w:val="007F123D"/>
    <w:rsid w:val="007F5BDD"/>
    <w:rsid w:val="008044A2"/>
    <w:rsid w:val="00811E1F"/>
    <w:rsid w:val="0081799D"/>
    <w:rsid w:val="008206AB"/>
    <w:rsid w:val="00836CD0"/>
    <w:rsid w:val="008441B7"/>
    <w:rsid w:val="0084615F"/>
    <w:rsid w:val="00856D0B"/>
    <w:rsid w:val="00864DBE"/>
    <w:rsid w:val="008671D1"/>
    <w:rsid w:val="0087417E"/>
    <w:rsid w:val="00875164"/>
    <w:rsid w:val="0087541D"/>
    <w:rsid w:val="00877007"/>
    <w:rsid w:val="00881359"/>
    <w:rsid w:val="008935D5"/>
    <w:rsid w:val="0089563C"/>
    <w:rsid w:val="0089756E"/>
    <w:rsid w:val="008A01BD"/>
    <w:rsid w:val="008A3419"/>
    <w:rsid w:val="008A5A55"/>
    <w:rsid w:val="008A5D0F"/>
    <w:rsid w:val="008A6194"/>
    <w:rsid w:val="008A696F"/>
    <w:rsid w:val="008A78E7"/>
    <w:rsid w:val="008A7AA1"/>
    <w:rsid w:val="008B06AB"/>
    <w:rsid w:val="008B1B91"/>
    <w:rsid w:val="008C1D03"/>
    <w:rsid w:val="008E1C2B"/>
    <w:rsid w:val="008E2DCB"/>
    <w:rsid w:val="008E2EEB"/>
    <w:rsid w:val="008E46D7"/>
    <w:rsid w:val="00903A96"/>
    <w:rsid w:val="00905752"/>
    <w:rsid w:val="00905DE4"/>
    <w:rsid w:val="00912E7C"/>
    <w:rsid w:val="009145F2"/>
    <w:rsid w:val="00920FDE"/>
    <w:rsid w:val="00921E87"/>
    <w:rsid w:val="009269F4"/>
    <w:rsid w:val="00935D39"/>
    <w:rsid w:val="00942189"/>
    <w:rsid w:val="0094402D"/>
    <w:rsid w:val="0095463F"/>
    <w:rsid w:val="009602D3"/>
    <w:rsid w:val="0096551B"/>
    <w:rsid w:val="00970DDE"/>
    <w:rsid w:val="0097564D"/>
    <w:rsid w:val="00977553"/>
    <w:rsid w:val="00990BE9"/>
    <w:rsid w:val="00990E85"/>
    <w:rsid w:val="00993598"/>
    <w:rsid w:val="00997757"/>
    <w:rsid w:val="009A3817"/>
    <w:rsid w:val="009A3908"/>
    <w:rsid w:val="009A3932"/>
    <w:rsid w:val="009A49F7"/>
    <w:rsid w:val="009B0B18"/>
    <w:rsid w:val="009B63AA"/>
    <w:rsid w:val="009C51A1"/>
    <w:rsid w:val="009D0FC1"/>
    <w:rsid w:val="009D1B48"/>
    <w:rsid w:val="009E5829"/>
    <w:rsid w:val="009E6940"/>
    <w:rsid w:val="009E738D"/>
    <w:rsid w:val="00A00D63"/>
    <w:rsid w:val="00A067A7"/>
    <w:rsid w:val="00A12D3B"/>
    <w:rsid w:val="00A1773A"/>
    <w:rsid w:val="00A17E25"/>
    <w:rsid w:val="00A313BC"/>
    <w:rsid w:val="00A43874"/>
    <w:rsid w:val="00A45D69"/>
    <w:rsid w:val="00A50C0C"/>
    <w:rsid w:val="00A56D5D"/>
    <w:rsid w:val="00A719B9"/>
    <w:rsid w:val="00A7284F"/>
    <w:rsid w:val="00A76DE4"/>
    <w:rsid w:val="00A830BF"/>
    <w:rsid w:val="00A87542"/>
    <w:rsid w:val="00AA5E1E"/>
    <w:rsid w:val="00AA6028"/>
    <w:rsid w:val="00AC332D"/>
    <w:rsid w:val="00AC4025"/>
    <w:rsid w:val="00AC74EE"/>
    <w:rsid w:val="00AE0516"/>
    <w:rsid w:val="00AF7CE4"/>
    <w:rsid w:val="00B016C0"/>
    <w:rsid w:val="00B04CD3"/>
    <w:rsid w:val="00B11730"/>
    <w:rsid w:val="00B1580F"/>
    <w:rsid w:val="00B239EE"/>
    <w:rsid w:val="00B24C15"/>
    <w:rsid w:val="00B3255E"/>
    <w:rsid w:val="00B328CF"/>
    <w:rsid w:val="00B33925"/>
    <w:rsid w:val="00B34B86"/>
    <w:rsid w:val="00B36C1B"/>
    <w:rsid w:val="00B5095C"/>
    <w:rsid w:val="00B51BC4"/>
    <w:rsid w:val="00B60F98"/>
    <w:rsid w:val="00B65409"/>
    <w:rsid w:val="00B65DE8"/>
    <w:rsid w:val="00B67CD2"/>
    <w:rsid w:val="00B706C3"/>
    <w:rsid w:val="00B75C8B"/>
    <w:rsid w:val="00B90799"/>
    <w:rsid w:val="00BA2B10"/>
    <w:rsid w:val="00BC73D9"/>
    <w:rsid w:val="00BD7786"/>
    <w:rsid w:val="00BE016E"/>
    <w:rsid w:val="00BE30BB"/>
    <w:rsid w:val="00C05BE6"/>
    <w:rsid w:val="00C1343C"/>
    <w:rsid w:val="00C22BCD"/>
    <w:rsid w:val="00C27FDB"/>
    <w:rsid w:val="00C302DA"/>
    <w:rsid w:val="00C33E7C"/>
    <w:rsid w:val="00C51122"/>
    <w:rsid w:val="00C575D7"/>
    <w:rsid w:val="00C65283"/>
    <w:rsid w:val="00C720A9"/>
    <w:rsid w:val="00C730B3"/>
    <w:rsid w:val="00C74DDA"/>
    <w:rsid w:val="00C80FF2"/>
    <w:rsid w:val="00C861E8"/>
    <w:rsid w:val="00CE0470"/>
    <w:rsid w:val="00CF0882"/>
    <w:rsid w:val="00CF784A"/>
    <w:rsid w:val="00D0055D"/>
    <w:rsid w:val="00D11DEF"/>
    <w:rsid w:val="00D121B8"/>
    <w:rsid w:val="00D206F3"/>
    <w:rsid w:val="00D2471D"/>
    <w:rsid w:val="00D47EDD"/>
    <w:rsid w:val="00D64928"/>
    <w:rsid w:val="00D7728A"/>
    <w:rsid w:val="00DA12A8"/>
    <w:rsid w:val="00DA2051"/>
    <w:rsid w:val="00DA26FF"/>
    <w:rsid w:val="00DA527D"/>
    <w:rsid w:val="00DA63EE"/>
    <w:rsid w:val="00DA7ED7"/>
    <w:rsid w:val="00DD3F8A"/>
    <w:rsid w:val="00DE7B6D"/>
    <w:rsid w:val="00DF0CB4"/>
    <w:rsid w:val="00E00908"/>
    <w:rsid w:val="00E14580"/>
    <w:rsid w:val="00E220DB"/>
    <w:rsid w:val="00E22DC6"/>
    <w:rsid w:val="00E322A3"/>
    <w:rsid w:val="00E32CEE"/>
    <w:rsid w:val="00E33796"/>
    <w:rsid w:val="00E351A7"/>
    <w:rsid w:val="00E360CC"/>
    <w:rsid w:val="00E37350"/>
    <w:rsid w:val="00E41D4D"/>
    <w:rsid w:val="00E45FF6"/>
    <w:rsid w:val="00E52001"/>
    <w:rsid w:val="00E57D40"/>
    <w:rsid w:val="00E63E37"/>
    <w:rsid w:val="00E67E66"/>
    <w:rsid w:val="00E71EFA"/>
    <w:rsid w:val="00E77E88"/>
    <w:rsid w:val="00E84F12"/>
    <w:rsid w:val="00E92096"/>
    <w:rsid w:val="00E93979"/>
    <w:rsid w:val="00E93C30"/>
    <w:rsid w:val="00E94BCC"/>
    <w:rsid w:val="00EB3FCD"/>
    <w:rsid w:val="00EC1BBC"/>
    <w:rsid w:val="00EC2316"/>
    <w:rsid w:val="00EC6F47"/>
    <w:rsid w:val="00ED09F4"/>
    <w:rsid w:val="00EE4549"/>
    <w:rsid w:val="00EE56F5"/>
    <w:rsid w:val="00EE74DD"/>
    <w:rsid w:val="00EF0B76"/>
    <w:rsid w:val="00EF39F9"/>
    <w:rsid w:val="00F04416"/>
    <w:rsid w:val="00F059C8"/>
    <w:rsid w:val="00F14344"/>
    <w:rsid w:val="00F1560E"/>
    <w:rsid w:val="00F1577C"/>
    <w:rsid w:val="00F20184"/>
    <w:rsid w:val="00F375E8"/>
    <w:rsid w:val="00F51B74"/>
    <w:rsid w:val="00F6150A"/>
    <w:rsid w:val="00F66645"/>
    <w:rsid w:val="00F70866"/>
    <w:rsid w:val="00F9117A"/>
    <w:rsid w:val="00F93027"/>
    <w:rsid w:val="00FA170B"/>
    <w:rsid w:val="00FD25D3"/>
    <w:rsid w:val="00FD490B"/>
    <w:rsid w:val="00FD7A61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4D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7A62D8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p5">
    <w:name w:val="p5"/>
    <w:basedOn w:val="Normalny"/>
    <w:uiPriority w:val="99"/>
    <w:rsid w:val="007A62D8"/>
    <w:pPr>
      <w:suppressAutoHyphens/>
      <w:spacing w:after="0" w:line="360" w:lineRule="atLeast"/>
      <w:ind w:hanging="454"/>
      <w:jc w:val="center"/>
    </w:pPr>
    <w:rPr>
      <w:rFonts w:ascii="GoudyOldStylePl" w:hAnsi="GoudyOldStylePl" w:cs="GoudyOldStylePl"/>
      <w:sz w:val="24"/>
      <w:szCs w:val="20"/>
      <w:lang w:eastAsia="ar-SA"/>
    </w:rPr>
  </w:style>
  <w:style w:type="paragraph" w:customStyle="1" w:styleId="p3">
    <w:name w:val="p3"/>
    <w:basedOn w:val="Normalny"/>
    <w:uiPriority w:val="99"/>
    <w:rsid w:val="007A62D8"/>
    <w:pPr>
      <w:suppressAutoHyphens/>
      <w:spacing w:after="0" w:line="240" w:lineRule="atLeast"/>
    </w:pPr>
    <w:rPr>
      <w:rFonts w:ascii="GoudyOldStylePl" w:hAnsi="GoudyOldStylePl" w:cs="GoudyOldStyleP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9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542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9455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45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AD3"/>
    <w:rPr>
      <w:rFonts w:cs="Times New Roman"/>
      <w:lang w:eastAsia="en-US"/>
    </w:rPr>
  </w:style>
  <w:style w:type="table" w:styleId="Tabela-Siatka">
    <w:name w:val="Table Grid"/>
    <w:basedOn w:val="Standardowy"/>
    <w:locked/>
    <w:rsid w:val="0065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7A62D8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p5">
    <w:name w:val="p5"/>
    <w:basedOn w:val="Normalny"/>
    <w:uiPriority w:val="99"/>
    <w:rsid w:val="007A62D8"/>
    <w:pPr>
      <w:suppressAutoHyphens/>
      <w:spacing w:after="0" w:line="360" w:lineRule="atLeast"/>
      <w:ind w:hanging="454"/>
      <w:jc w:val="center"/>
    </w:pPr>
    <w:rPr>
      <w:rFonts w:ascii="GoudyOldStylePl" w:hAnsi="GoudyOldStylePl" w:cs="GoudyOldStylePl"/>
      <w:sz w:val="24"/>
      <w:szCs w:val="20"/>
      <w:lang w:eastAsia="ar-SA"/>
    </w:rPr>
  </w:style>
  <w:style w:type="paragraph" w:customStyle="1" w:styleId="p3">
    <w:name w:val="p3"/>
    <w:basedOn w:val="Normalny"/>
    <w:uiPriority w:val="99"/>
    <w:rsid w:val="007A62D8"/>
    <w:pPr>
      <w:suppressAutoHyphens/>
      <w:spacing w:after="0" w:line="240" w:lineRule="atLeast"/>
    </w:pPr>
    <w:rPr>
      <w:rFonts w:ascii="GoudyOldStylePl" w:hAnsi="GoudyOldStylePl" w:cs="GoudyOldStyleP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9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542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9455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45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AD3"/>
    <w:rPr>
      <w:rFonts w:cs="Times New Roman"/>
      <w:lang w:eastAsia="en-US"/>
    </w:rPr>
  </w:style>
  <w:style w:type="table" w:styleId="Tabela-Siatka">
    <w:name w:val="Table Grid"/>
    <w:basedOn w:val="Standardowy"/>
    <w:locked/>
    <w:rsid w:val="0065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CFF0-524D-4068-A931-DB871D83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2995</Words>
  <Characters>20321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8</cp:revision>
  <cp:lastPrinted>2023-05-29T10:52:00Z</cp:lastPrinted>
  <dcterms:created xsi:type="dcterms:W3CDTF">2023-06-01T10:31:00Z</dcterms:created>
  <dcterms:modified xsi:type="dcterms:W3CDTF">2023-06-01T11:12:00Z</dcterms:modified>
</cp:coreProperties>
</file>